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68A9" w14:textId="0CA56C6B" w:rsidR="00332DF8" w:rsidRPr="00780699" w:rsidRDefault="008655DE" w:rsidP="00780699">
      <w:pPr>
        <w:pStyle w:val="Default"/>
        <w:ind w:firstLineChars="300" w:firstLine="756"/>
        <w:jc w:val="both"/>
        <w:rPr>
          <w:rFonts w:ascii="ＭＳ 明朝" w:eastAsia="ＭＳ 明朝" w:hAnsi="ＭＳ 明朝"/>
          <w:color w:val="auto"/>
          <w:spacing w:val="-14"/>
        </w:rPr>
      </w:pPr>
      <w:bookmarkStart w:id="0" w:name="_Hlk222404241"/>
      <w:r w:rsidRPr="00780699">
        <w:rPr>
          <w:rFonts w:ascii="ＭＳ 明朝" w:eastAsia="ＭＳ 明朝" w:hAnsi="ＭＳ 明朝" w:hint="eastAsia"/>
          <w:color w:val="auto"/>
          <w:spacing w:val="-14"/>
        </w:rPr>
        <w:t>多治見市史編さん委員会設置要綱</w:t>
      </w:r>
    </w:p>
    <w:bookmarkEnd w:id="0"/>
    <w:p w14:paraId="3A04EEDE" w14:textId="1518670B" w:rsidR="008655DE" w:rsidRPr="00780699" w:rsidRDefault="004163D0" w:rsidP="004163D0">
      <w:pPr>
        <w:pStyle w:val="Default"/>
        <w:ind w:firstLineChars="100" w:firstLine="252"/>
        <w:jc w:val="both"/>
        <w:rPr>
          <w:rFonts w:ascii="ＭＳ 明朝" w:eastAsia="ＭＳ 明朝" w:hAnsi="ＭＳ 明朝"/>
          <w:color w:val="auto"/>
          <w:spacing w:val="-14"/>
        </w:rPr>
      </w:pPr>
      <w:r>
        <w:rPr>
          <w:rFonts w:ascii="ＭＳ 明朝" w:eastAsia="ＭＳ 明朝" w:hAnsi="ＭＳ 明朝" w:hint="eastAsia"/>
          <w:color w:val="auto"/>
          <w:spacing w:val="-14"/>
        </w:rPr>
        <w:t>（</w:t>
      </w:r>
      <w:r w:rsidR="008655DE" w:rsidRPr="00780699">
        <w:rPr>
          <w:rFonts w:ascii="ＭＳ 明朝" w:eastAsia="ＭＳ 明朝" w:hAnsi="ＭＳ 明朝" w:hint="eastAsia"/>
          <w:color w:val="auto"/>
          <w:spacing w:val="-14"/>
        </w:rPr>
        <w:t>設置</w:t>
      </w:r>
      <w:r>
        <w:rPr>
          <w:rFonts w:ascii="ＭＳ 明朝" w:eastAsia="ＭＳ 明朝" w:hAnsi="ＭＳ 明朝" w:hint="eastAsia"/>
          <w:color w:val="auto"/>
          <w:spacing w:val="-14"/>
        </w:rPr>
        <w:t>）</w:t>
      </w:r>
    </w:p>
    <w:p w14:paraId="6A4C7B76" w14:textId="6CA9BD88" w:rsidR="00332DF8" w:rsidRDefault="008655DE" w:rsidP="00780699">
      <w:pPr>
        <w:pStyle w:val="Default"/>
        <w:ind w:left="252" w:hangingChars="100" w:hanging="252"/>
        <w:jc w:val="both"/>
        <w:rPr>
          <w:rFonts w:ascii="ＭＳ 明朝" w:eastAsia="ＭＳ 明朝" w:hAnsi="ＭＳ 明朝"/>
          <w:color w:val="auto"/>
          <w:spacing w:val="-14"/>
        </w:rPr>
      </w:pPr>
      <w:commentRangeStart w:id="1"/>
      <w:r w:rsidRPr="00780699">
        <w:rPr>
          <w:rFonts w:ascii="ＭＳ 明朝" w:eastAsia="ＭＳ 明朝" w:hAnsi="ＭＳ 明朝" w:hint="eastAsia"/>
          <w:color w:val="auto"/>
          <w:spacing w:val="-14"/>
        </w:rPr>
        <w:t>第１条</w:t>
      </w:r>
      <w:commentRangeEnd w:id="1"/>
      <w:r w:rsidR="00EB0887">
        <w:rPr>
          <w:rStyle w:val="a9"/>
          <w:rFonts w:asciiTheme="minorHAnsi" w:eastAsiaTheme="minorEastAsia" w:cstheme="minorBidi"/>
          <w:color w:val="auto"/>
          <w:kern w:val="2"/>
        </w:rPr>
        <w:commentReference w:id="1"/>
      </w:r>
      <w:r w:rsidR="00623A69" w:rsidRPr="00780699">
        <w:rPr>
          <w:rFonts w:ascii="ＭＳ 明朝" w:eastAsia="ＭＳ 明朝" w:hAnsi="ＭＳ 明朝" w:hint="eastAsia"/>
          <w:color w:val="auto"/>
          <w:spacing w:val="-14"/>
        </w:rPr>
        <w:t xml:space="preserve">　</w:t>
      </w:r>
      <w:r w:rsidRPr="00780699">
        <w:rPr>
          <w:rFonts w:ascii="ＭＳ 明朝" w:eastAsia="ＭＳ 明朝" w:hAnsi="ＭＳ 明朝" w:hint="eastAsia"/>
          <w:color w:val="auto"/>
          <w:spacing w:val="-14"/>
        </w:rPr>
        <w:t>多治見</w:t>
      </w:r>
      <w:commentRangeStart w:id="2"/>
      <w:r w:rsidRPr="00780699">
        <w:rPr>
          <w:rFonts w:ascii="ＭＳ 明朝" w:eastAsia="ＭＳ 明朝" w:hAnsi="ＭＳ 明朝" w:hint="eastAsia"/>
          <w:color w:val="auto"/>
          <w:spacing w:val="-14"/>
        </w:rPr>
        <w:t>市史</w:t>
      </w:r>
      <w:commentRangeEnd w:id="2"/>
      <w:r w:rsidR="007140A6">
        <w:rPr>
          <w:rStyle w:val="a9"/>
          <w:rFonts w:asciiTheme="minorHAnsi" w:eastAsiaTheme="minorEastAsia" w:cstheme="minorBidi"/>
          <w:color w:val="auto"/>
          <w:kern w:val="2"/>
        </w:rPr>
        <w:commentReference w:id="2"/>
      </w:r>
      <w:r w:rsidR="00FC33EB">
        <w:rPr>
          <w:rFonts w:ascii="ＭＳ 明朝" w:eastAsia="ＭＳ 明朝" w:hAnsi="ＭＳ 明朝" w:hint="eastAsia"/>
          <w:color w:val="auto"/>
          <w:spacing w:val="-14"/>
        </w:rPr>
        <w:t>の</w:t>
      </w:r>
      <w:r w:rsidRPr="00780699">
        <w:rPr>
          <w:rFonts w:ascii="ＭＳ 明朝" w:eastAsia="ＭＳ 明朝" w:hAnsi="ＭＳ 明朝" w:hint="eastAsia"/>
          <w:color w:val="auto"/>
          <w:spacing w:val="-14"/>
        </w:rPr>
        <w:t>編さん</w:t>
      </w:r>
      <w:r w:rsidR="00FC33EB">
        <w:rPr>
          <w:rFonts w:ascii="ＭＳ 明朝" w:eastAsia="ＭＳ 明朝" w:hAnsi="ＭＳ 明朝" w:hint="eastAsia"/>
          <w:color w:val="auto"/>
          <w:spacing w:val="-14"/>
        </w:rPr>
        <w:t>に係る事業の円滑な実施のため</w:t>
      </w:r>
      <w:r w:rsidR="00780699">
        <w:rPr>
          <w:rFonts w:ascii="ＭＳ 明朝" w:eastAsia="ＭＳ 明朝" w:hAnsi="ＭＳ 明朝" w:hint="eastAsia"/>
          <w:color w:val="auto"/>
          <w:spacing w:val="-14"/>
        </w:rPr>
        <w:t>、</w:t>
      </w:r>
      <w:r w:rsidRPr="00780699">
        <w:rPr>
          <w:rFonts w:ascii="ＭＳ 明朝" w:eastAsia="ＭＳ 明朝" w:hAnsi="ＭＳ 明朝" w:hint="eastAsia"/>
          <w:color w:val="auto"/>
          <w:spacing w:val="-14"/>
        </w:rPr>
        <w:t>多治見市史編さん委員会（以下「</w:t>
      </w:r>
      <w:commentRangeStart w:id="3"/>
      <w:r w:rsidRPr="00780699">
        <w:rPr>
          <w:rFonts w:ascii="ＭＳ 明朝" w:eastAsia="ＭＳ 明朝" w:hAnsi="ＭＳ 明朝" w:hint="eastAsia"/>
          <w:color w:val="auto"/>
          <w:spacing w:val="-14"/>
        </w:rPr>
        <w:t>編さん委員会</w:t>
      </w:r>
      <w:commentRangeEnd w:id="3"/>
      <w:r w:rsidR="00FC33EB">
        <w:rPr>
          <w:rStyle w:val="a9"/>
          <w:rFonts w:asciiTheme="minorHAnsi" w:eastAsiaTheme="minorEastAsia" w:cstheme="minorBidi"/>
          <w:color w:val="auto"/>
          <w:kern w:val="2"/>
        </w:rPr>
        <w:commentReference w:id="3"/>
      </w:r>
      <w:r w:rsidRPr="00780699">
        <w:rPr>
          <w:rFonts w:ascii="ＭＳ 明朝" w:eastAsia="ＭＳ 明朝" w:hAnsi="ＭＳ 明朝" w:hint="eastAsia"/>
          <w:color w:val="auto"/>
          <w:spacing w:val="-14"/>
        </w:rPr>
        <w:t>」という。）を設置する。</w:t>
      </w:r>
    </w:p>
    <w:p w14:paraId="52FE2E4D" w14:textId="1464C4FD" w:rsidR="00780699" w:rsidRDefault="00780699" w:rsidP="00780699">
      <w:pPr>
        <w:pStyle w:val="Default"/>
        <w:ind w:left="252" w:hangingChars="100" w:hanging="252"/>
        <w:jc w:val="both"/>
        <w:rPr>
          <w:rFonts w:ascii="ＭＳ 明朝" w:eastAsia="ＭＳ 明朝" w:hAnsi="ＭＳ 明朝"/>
          <w:color w:val="auto"/>
          <w:spacing w:val="-14"/>
        </w:rPr>
      </w:pPr>
      <w:r>
        <w:rPr>
          <w:rFonts w:ascii="ＭＳ 明朝" w:eastAsia="ＭＳ 明朝" w:hAnsi="ＭＳ 明朝" w:hint="eastAsia"/>
          <w:color w:val="auto"/>
          <w:spacing w:val="-14"/>
        </w:rPr>
        <w:t xml:space="preserve">　</w:t>
      </w:r>
      <w:commentRangeStart w:id="4"/>
      <w:r>
        <w:rPr>
          <w:rFonts w:ascii="ＭＳ 明朝" w:eastAsia="ＭＳ 明朝" w:hAnsi="ＭＳ 明朝" w:hint="eastAsia"/>
          <w:color w:val="auto"/>
          <w:spacing w:val="-14"/>
        </w:rPr>
        <w:t>（所掌事務）</w:t>
      </w:r>
      <w:commentRangeEnd w:id="4"/>
      <w:r w:rsidR="00E92D57">
        <w:rPr>
          <w:rStyle w:val="a9"/>
          <w:rFonts w:asciiTheme="minorHAnsi" w:eastAsiaTheme="minorEastAsia" w:cstheme="minorBidi"/>
          <w:color w:val="auto"/>
          <w:kern w:val="2"/>
        </w:rPr>
        <w:commentReference w:id="4"/>
      </w:r>
    </w:p>
    <w:p w14:paraId="251FC34F" w14:textId="03B49476" w:rsidR="00780699" w:rsidRDefault="00780699" w:rsidP="00780699">
      <w:pPr>
        <w:pStyle w:val="Default"/>
        <w:ind w:left="252" w:hangingChars="100" w:hanging="252"/>
        <w:jc w:val="both"/>
        <w:rPr>
          <w:rFonts w:ascii="ＭＳ 明朝" w:eastAsia="ＭＳ 明朝" w:hAnsi="ＭＳ 明朝"/>
          <w:color w:val="auto"/>
          <w:spacing w:val="-14"/>
        </w:rPr>
      </w:pPr>
      <w:r w:rsidRPr="004163D0">
        <w:rPr>
          <w:rFonts w:ascii="ＭＳ 明朝" w:eastAsia="ＭＳ 明朝" w:hAnsi="ＭＳ 明朝" w:hint="eastAsia"/>
          <w:color w:val="auto"/>
          <w:spacing w:val="-14"/>
        </w:rPr>
        <w:t>第２条</w:t>
      </w:r>
      <w:r>
        <w:rPr>
          <w:rFonts w:ascii="ＭＳ 明朝" w:eastAsia="ＭＳ 明朝" w:hAnsi="ＭＳ 明朝" w:hint="eastAsia"/>
          <w:color w:val="auto"/>
          <w:spacing w:val="-14"/>
        </w:rPr>
        <w:t xml:space="preserve">　</w:t>
      </w:r>
      <w:r w:rsidRPr="00780699">
        <w:rPr>
          <w:rFonts w:ascii="ＭＳ 明朝" w:eastAsia="ＭＳ 明朝" w:hAnsi="ＭＳ 明朝" w:hint="eastAsia"/>
          <w:color w:val="auto"/>
          <w:spacing w:val="-14"/>
        </w:rPr>
        <w:t>編さん委員会は、</w:t>
      </w:r>
      <w:r w:rsidR="007140A6">
        <w:rPr>
          <w:rFonts w:ascii="ＭＳ 明朝" w:eastAsia="ＭＳ 明朝" w:hAnsi="ＭＳ 明朝" w:hint="eastAsia"/>
          <w:color w:val="auto"/>
          <w:spacing w:val="-14"/>
        </w:rPr>
        <w:t>多治見</w:t>
      </w:r>
      <w:r w:rsidRPr="00780699">
        <w:rPr>
          <w:rFonts w:ascii="ＭＳ 明朝" w:eastAsia="ＭＳ 明朝" w:hAnsi="ＭＳ 明朝" w:hint="eastAsia"/>
          <w:color w:val="auto"/>
          <w:spacing w:val="-14"/>
        </w:rPr>
        <w:t>市史</w:t>
      </w:r>
      <w:r w:rsidR="007140A6" w:rsidRPr="00780699">
        <w:rPr>
          <w:rFonts w:ascii="ＭＳ 明朝" w:eastAsia="ＭＳ 明朝" w:hAnsi="ＭＳ 明朝" w:hint="eastAsia"/>
          <w:color w:val="auto"/>
          <w:spacing w:val="-14"/>
        </w:rPr>
        <w:t>（以下「市史」という。）</w:t>
      </w:r>
      <w:r w:rsidR="007140A6">
        <w:rPr>
          <w:rFonts w:ascii="ＭＳ 明朝" w:eastAsia="ＭＳ 明朝" w:hAnsi="ＭＳ 明朝" w:hint="eastAsia"/>
          <w:color w:val="auto"/>
          <w:spacing w:val="-14"/>
        </w:rPr>
        <w:t>の</w:t>
      </w:r>
      <w:r w:rsidRPr="00780699">
        <w:rPr>
          <w:rFonts w:ascii="ＭＳ 明朝" w:eastAsia="ＭＳ 明朝" w:hAnsi="ＭＳ 明朝" w:hint="eastAsia"/>
          <w:color w:val="auto"/>
          <w:spacing w:val="-14"/>
        </w:rPr>
        <w:t>編さんの基本方針、事業計画の策定その他市史編さんに関する基本的事項について審議する。</w:t>
      </w:r>
    </w:p>
    <w:p w14:paraId="13293C48" w14:textId="03EA851C" w:rsidR="008655DE" w:rsidRPr="00780699" w:rsidRDefault="008655DE" w:rsidP="00780699">
      <w:pPr>
        <w:pStyle w:val="Default"/>
        <w:ind w:firstLineChars="100" w:firstLine="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（組織）</w:t>
      </w:r>
    </w:p>
    <w:p w14:paraId="2FFA448A" w14:textId="605318B7" w:rsidR="008655DE" w:rsidRPr="00780699" w:rsidRDefault="008655DE" w:rsidP="00780699">
      <w:pPr>
        <w:pStyle w:val="Default"/>
        <w:ind w:left="252" w:hangingChars="100" w:hanging="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第</w:t>
      </w:r>
      <w:r w:rsidR="00240E9D">
        <w:rPr>
          <w:rFonts w:ascii="ＭＳ 明朝" w:eastAsia="ＭＳ 明朝" w:hAnsi="ＭＳ 明朝" w:hint="eastAsia"/>
          <w:color w:val="auto"/>
          <w:spacing w:val="-14"/>
        </w:rPr>
        <w:t>３</w:t>
      </w:r>
      <w:r w:rsidRPr="00780699">
        <w:rPr>
          <w:rFonts w:ascii="ＭＳ 明朝" w:eastAsia="ＭＳ 明朝" w:hAnsi="ＭＳ 明朝" w:hint="eastAsia"/>
          <w:color w:val="auto"/>
          <w:spacing w:val="-14"/>
        </w:rPr>
        <w:t>条</w:t>
      </w:r>
      <w:r w:rsidR="00623A69" w:rsidRPr="00780699">
        <w:rPr>
          <w:rFonts w:ascii="ＭＳ 明朝" w:eastAsia="ＭＳ 明朝" w:hAnsi="ＭＳ 明朝" w:hint="eastAsia"/>
          <w:color w:val="auto"/>
          <w:spacing w:val="-14"/>
        </w:rPr>
        <w:t xml:space="preserve">　</w:t>
      </w:r>
      <w:r w:rsidRPr="00780699">
        <w:rPr>
          <w:rFonts w:ascii="ＭＳ 明朝" w:eastAsia="ＭＳ 明朝" w:hAnsi="ＭＳ 明朝" w:hint="eastAsia"/>
          <w:color w:val="auto"/>
          <w:spacing w:val="-14"/>
        </w:rPr>
        <w:t>編さん委員会は、</w:t>
      </w:r>
      <w:r w:rsidR="009873D1" w:rsidRPr="00780699">
        <w:rPr>
          <w:rFonts w:ascii="ＭＳ 明朝" w:eastAsia="ＭＳ 明朝" w:hAnsi="ＭＳ 明朝" w:hint="eastAsia"/>
          <w:color w:val="auto"/>
          <w:spacing w:val="-14"/>
        </w:rPr>
        <w:t>委員</w:t>
      </w:r>
      <w:r w:rsidR="002D207B" w:rsidRPr="00780699">
        <w:rPr>
          <w:rFonts w:ascii="ＭＳ 明朝" w:eastAsia="ＭＳ 明朝" w:hAnsi="ＭＳ 明朝" w:hint="eastAsia"/>
          <w:color w:val="auto"/>
          <w:spacing w:val="-14"/>
        </w:rPr>
        <w:t>９</w:t>
      </w:r>
      <w:r w:rsidRPr="00780699">
        <w:rPr>
          <w:rFonts w:ascii="ＭＳ 明朝" w:eastAsia="ＭＳ 明朝" w:hAnsi="ＭＳ 明朝" w:hint="eastAsia"/>
          <w:color w:val="auto"/>
          <w:spacing w:val="-14"/>
        </w:rPr>
        <w:t>人以内</w:t>
      </w:r>
      <w:r w:rsidR="007C6967" w:rsidRPr="00780699">
        <w:rPr>
          <w:rFonts w:ascii="ＭＳ 明朝" w:eastAsia="ＭＳ 明朝" w:hAnsi="ＭＳ 明朝" w:hint="eastAsia"/>
          <w:color w:val="auto"/>
          <w:spacing w:val="-14"/>
        </w:rPr>
        <w:t>をもって</w:t>
      </w:r>
      <w:r w:rsidRPr="00780699">
        <w:rPr>
          <w:rFonts w:ascii="ＭＳ 明朝" w:eastAsia="ＭＳ 明朝" w:hAnsi="ＭＳ 明朝" w:hint="eastAsia"/>
          <w:color w:val="auto"/>
          <w:spacing w:val="-14"/>
        </w:rPr>
        <w:t>組織する。</w:t>
      </w:r>
    </w:p>
    <w:p w14:paraId="2F242652" w14:textId="61FC471F" w:rsidR="008655DE" w:rsidRPr="00780699" w:rsidRDefault="00623A69" w:rsidP="00780699">
      <w:pPr>
        <w:pStyle w:val="Default"/>
        <w:ind w:left="252" w:hangingChars="100" w:hanging="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 xml:space="preserve">２　</w:t>
      </w:r>
      <w:r w:rsidR="00740109" w:rsidRPr="00780699">
        <w:rPr>
          <w:rFonts w:ascii="ＭＳ 明朝" w:eastAsia="ＭＳ 明朝" w:hAnsi="ＭＳ 明朝" w:hint="eastAsia"/>
          <w:color w:val="auto"/>
          <w:spacing w:val="-14"/>
        </w:rPr>
        <w:t>編さん委員会に委員長及び副委員長を置き、</w:t>
      </w:r>
      <w:r w:rsidR="008655DE" w:rsidRPr="00780699">
        <w:rPr>
          <w:rFonts w:ascii="ＭＳ 明朝" w:eastAsia="ＭＳ 明朝" w:hAnsi="ＭＳ 明朝" w:hint="eastAsia"/>
          <w:color w:val="auto"/>
          <w:spacing w:val="-14"/>
        </w:rPr>
        <w:t>委員長は</w:t>
      </w:r>
      <w:r w:rsidR="00EC41E0" w:rsidRPr="00780699">
        <w:rPr>
          <w:rFonts w:ascii="ＭＳ 明朝" w:eastAsia="ＭＳ 明朝" w:hAnsi="ＭＳ 明朝" w:hint="eastAsia"/>
          <w:color w:val="auto"/>
          <w:spacing w:val="-14"/>
        </w:rPr>
        <w:t>教育長</w:t>
      </w:r>
      <w:r w:rsidR="00603075">
        <w:rPr>
          <w:rFonts w:ascii="ＭＳ 明朝" w:eastAsia="ＭＳ 明朝" w:hAnsi="ＭＳ 明朝" w:hint="eastAsia"/>
          <w:color w:val="auto"/>
          <w:spacing w:val="-14"/>
        </w:rPr>
        <w:t>をもって充て</w:t>
      </w:r>
      <w:r w:rsidR="00F15004" w:rsidRPr="00780699">
        <w:rPr>
          <w:rFonts w:ascii="ＭＳ 明朝" w:eastAsia="ＭＳ 明朝" w:hAnsi="ＭＳ 明朝" w:hint="eastAsia"/>
          <w:color w:val="auto"/>
          <w:spacing w:val="-14"/>
        </w:rPr>
        <w:t>、副委員長は副教育長</w:t>
      </w:r>
      <w:r w:rsidR="009873D1" w:rsidRPr="00780699">
        <w:rPr>
          <w:rFonts w:ascii="ＭＳ 明朝" w:eastAsia="ＭＳ 明朝" w:hAnsi="ＭＳ 明朝" w:hint="eastAsia"/>
          <w:color w:val="auto"/>
          <w:spacing w:val="-14"/>
        </w:rPr>
        <w:t>をもって充てる</w:t>
      </w:r>
      <w:r w:rsidR="008655DE" w:rsidRPr="00780699">
        <w:rPr>
          <w:rFonts w:ascii="ＭＳ 明朝" w:eastAsia="ＭＳ 明朝" w:hAnsi="ＭＳ 明朝" w:hint="eastAsia"/>
          <w:color w:val="auto"/>
          <w:spacing w:val="-14"/>
        </w:rPr>
        <w:t>。</w:t>
      </w:r>
    </w:p>
    <w:p w14:paraId="18DED682" w14:textId="6EE80BF4" w:rsidR="008655DE" w:rsidRPr="00780699" w:rsidRDefault="008655DE" w:rsidP="00780699">
      <w:pPr>
        <w:pStyle w:val="Default"/>
        <w:ind w:left="252" w:hangingChars="100" w:hanging="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３</w:t>
      </w:r>
      <w:r w:rsidR="00623A69" w:rsidRPr="00780699">
        <w:rPr>
          <w:rFonts w:ascii="ＭＳ 明朝" w:eastAsia="ＭＳ 明朝" w:hAnsi="ＭＳ 明朝" w:hint="eastAsia"/>
          <w:color w:val="auto"/>
          <w:spacing w:val="-14"/>
        </w:rPr>
        <w:t xml:space="preserve">　</w:t>
      </w:r>
      <w:r w:rsidR="00740109" w:rsidRPr="00780699">
        <w:rPr>
          <w:rFonts w:ascii="ＭＳ 明朝" w:eastAsia="ＭＳ 明朝" w:hAnsi="ＭＳ 明朝" w:hint="eastAsia"/>
          <w:color w:val="auto"/>
          <w:spacing w:val="-14"/>
        </w:rPr>
        <w:t>委員長及び副委員長以外の</w:t>
      </w:r>
      <w:r w:rsidRPr="00780699">
        <w:rPr>
          <w:rFonts w:ascii="ＭＳ 明朝" w:eastAsia="ＭＳ 明朝" w:hAnsi="ＭＳ 明朝" w:hint="eastAsia"/>
          <w:color w:val="auto"/>
          <w:spacing w:val="-14"/>
        </w:rPr>
        <w:t>委員は、次に掲げる者のうちから</w:t>
      </w:r>
      <w:r w:rsidR="002628CE" w:rsidRPr="00780699">
        <w:rPr>
          <w:rFonts w:ascii="ＭＳ 明朝" w:eastAsia="ＭＳ 明朝" w:hAnsi="ＭＳ 明朝" w:hint="eastAsia"/>
          <w:color w:val="auto"/>
          <w:spacing w:val="-14"/>
        </w:rPr>
        <w:t>教育委員会</w:t>
      </w:r>
      <w:r w:rsidRPr="00780699">
        <w:rPr>
          <w:rFonts w:ascii="ＭＳ 明朝" w:eastAsia="ＭＳ 明朝" w:hAnsi="ＭＳ 明朝" w:hint="eastAsia"/>
          <w:color w:val="auto"/>
          <w:spacing w:val="-14"/>
        </w:rPr>
        <w:t>が委嘱</w:t>
      </w:r>
      <w:r w:rsidR="00740109" w:rsidRPr="00780699">
        <w:rPr>
          <w:rFonts w:ascii="ＭＳ 明朝" w:eastAsia="ＭＳ 明朝" w:hAnsi="ＭＳ 明朝" w:hint="eastAsia"/>
          <w:color w:val="auto"/>
          <w:spacing w:val="-14"/>
        </w:rPr>
        <w:t>し、又は任命</w:t>
      </w:r>
      <w:r w:rsidRPr="00780699">
        <w:rPr>
          <w:rFonts w:ascii="ＭＳ 明朝" w:eastAsia="ＭＳ 明朝" w:hAnsi="ＭＳ 明朝" w:hint="eastAsia"/>
          <w:color w:val="auto"/>
          <w:spacing w:val="-14"/>
        </w:rPr>
        <w:t>する。</w:t>
      </w:r>
    </w:p>
    <w:p w14:paraId="37D7EDFA" w14:textId="5A00EE0A" w:rsidR="008655DE" w:rsidRPr="00780699" w:rsidRDefault="000B523B" w:rsidP="000B523B">
      <w:pPr>
        <w:pStyle w:val="Default"/>
        <w:ind w:firstLineChars="100" w:firstLine="252"/>
        <w:jc w:val="both"/>
        <w:rPr>
          <w:rFonts w:ascii="ＭＳ 明朝" w:eastAsia="ＭＳ 明朝" w:hAnsi="ＭＳ 明朝"/>
          <w:color w:val="auto"/>
          <w:spacing w:val="-14"/>
        </w:rPr>
      </w:pPr>
      <w:r>
        <w:rPr>
          <w:rFonts w:ascii="ＭＳ 明朝" w:eastAsia="ＭＳ 明朝" w:hAnsi="ＭＳ 明朝" w:hint="eastAsia"/>
          <w:color w:val="auto"/>
          <w:spacing w:val="-14"/>
        </w:rPr>
        <w:t xml:space="preserve">(１)　</w:t>
      </w:r>
      <w:r w:rsidR="00EC41E0" w:rsidRPr="00780699">
        <w:rPr>
          <w:rFonts w:ascii="ＭＳ 明朝" w:eastAsia="ＭＳ 明朝" w:hAnsi="ＭＳ 明朝" w:hint="eastAsia"/>
          <w:color w:val="auto"/>
          <w:spacing w:val="-14"/>
        </w:rPr>
        <w:t>文化財審議</w:t>
      </w:r>
      <w:r w:rsidR="00740109" w:rsidRPr="00780699">
        <w:rPr>
          <w:rFonts w:ascii="ＭＳ 明朝" w:eastAsia="ＭＳ 明朝" w:hAnsi="ＭＳ 明朝" w:hint="eastAsia"/>
          <w:color w:val="auto"/>
          <w:spacing w:val="-14"/>
        </w:rPr>
        <w:t>会</w:t>
      </w:r>
      <w:r w:rsidR="002628CE" w:rsidRPr="00780699">
        <w:rPr>
          <w:rFonts w:ascii="ＭＳ 明朝" w:eastAsia="ＭＳ 明朝" w:hAnsi="ＭＳ 明朝" w:hint="eastAsia"/>
          <w:color w:val="auto"/>
          <w:spacing w:val="-14"/>
        </w:rPr>
        <w:t>委員</w:t>
      </w:r>
    </w:p>
    <w:p w14:paraId="71D164DC" w14:textId="358FB528" w:rsidR="00C8569A" w:rsidRDefault="007219A6" w:rsidP="00780699">
      <w:pPr>
        <w:pStyle w:val="Default"/>
        <w:ind w:firstLineChars="100" w:firstLine="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(２)</w:t>
      </w:r>
      <w:r w:rsidR="00C8569A" w:rsidRPr="00780699">
        <w:rPr>
          <w:rFonts w:ascii="ＭＳ 明朝" w:eastAsia="ＭＳ 明朝" w:hAnsi="ＭＳ 明朝" w:hint="eastAsia"/>
          <w:color w:val="auto"/>
          <w:spacing w:val="-14"/>
        </w:rPr>
        <w:t xml:space="preserve">　</w:t>
      </w:r>
      <w:r w:rsidR="008655DE" w:rsidRPr="00780699">
        <w:rPr>
          <w:rFonts w:ascii="ＭＳ 明朝" w:eastAsia="ＭＳ 明朝" w:hAnsi="ＭＳ 明朝" w:hint="eastAsia"/>
          <w:color w:val="auto"/>
          <w:spacing w:val="-14"/>
        </w:rPr>
        <w:t>学識経験者</w:t>
      </w:r>
    </w:p>
    <w:p w14:paraId="7FCDA62A" w14:textId="2D6915F5" w:rsidR="000B523B" w:rsidRPr="004163D0" w:rsidRDefault="000B523B" w:rsidP="00780699">
      <w:pPr>
        <w:pStyle w:val="Default"/>
        <w:ind w:firstLineChars="100" w:firstLine="252"/>
        <w:jc w:val="both"/>
        <w:rPr>
          <w:rFonts w:ascii="ＭＳ 明朝" w:eastAsia="ＭＳ 明朝" w:hAnsi="ＭＳ 明朝"/>
          <w:color w:val="auto"/>
          <w:spacing w:val="-14"/>
        </w:rPr>
      </w:pPr>
      <w:r w:rsidRPr="004163D0">
        <w:rPr>
          <w:rFonts w:ascii="ＭＳ 明朝" w:eastAsia="ＭＳ 明朝" w:hAnsi="ＭＳ 明朝" w:hint="eastAsia"/>
          <w:color w:val="auto"/>
          <w:spacing w:val="-14"/>
        </w:rPr>
        <w:t>(３)　教育、文化、産業、地域振興等に関係する団体</w:t>
      </w:r>
      <w:r w:rsidR="008A3B65" w:rsidRPr="004163D0">
        <w:rPr>
          <w:rFonts w:ascii="ＭＳ 明朝" w:eastAsia="ＭＳ 明朝" w:hAnsi="ＭＳ 明朝" w:hint="eastAsia"/>
          <w:color w:val="auto"/>
          <w:spacing w:val="-14"/>
        </w:rPr>
        <w:t>に所属する者</w:t>
      </w:r>
    </w:p>
    <w:p w14:paraId="09175259" w14:textId="5C358B10" w:rsidR="00EC41E0" w:rsidRPr="00780699" w:rsidRDefault="007219A6" w:rsidP="00780699">
      <w:pPr>
        <w:pStyle w:val="Default"/>
        <w:ind w:firstLineChars="100" w:firstLine="252"/>
        <w:jc w:val="both"/>
        <w:rPr>
          <w:rFonts w:ascii="ＭＳ 明朝" w:eastAsia="ＭＳ 明朝" w:hAnsi="ＭＳ 明朝"/>
          <w:color w:val="auto"/>
          <w:spacing w:val="-14"/>
        </w:rPr>
      </w:pPr>
      <w:r w:rsidRPr="004163D0">
        <w:rPr>
          <w:rFonts w:ascii="ＭＳ 明朝" w:eastAsia="ＭＳ 明朝" w:hAnsi="ＭＳ 明朝" w:hint="eastAsia"/>
          <w:color w:val="auto"/>
          <w:spacing w:val="-14"/>
        </w:rPr>
        <w:t>(</w:t>
      </w:r>
      <w:r w:rsidR="000B523B" w:rsidRPr="004163D0">
        <w:rPr>
          <w:rFonts w:ascii="ＭＳ 明朝" w:eastAsia="ＭＳ 明朝" w:hAnsi="ＭＳ 明朝" w:hint="eastAsia"/>
          <w:color w:val="auto"/>
          <w:spacing w:val="-14"/>
        </w:rPr>
        <w:t>４</w:t>
      </w:r>
      <w:r w:rsidRPr="004163D0">
        <w:rPr>
          <w:rFonts w:ascii="ＭＳ 明朝" w:eastAsia="ＭＳ 明朝" w:hAnsi="ＭＳ 明朝" w:hint="eastAsia"/>
          <w:color w:val="auto"/>
          <w:spacing w:val="-14"/>
        </w:rPr>
        <w:t>)</w:t>
      </w:r>
      <w:r w:rsidR="00C8569A" w:rsidRPr="004163D0">
        <w:rPr>
          <w:rFonts w:ascii="ＭＳ 明朝" w:eastAsia="ＭＳ 明朝" w:hAnsi="ＭＳ 明朝" w:hint="eastAsia"/>
          <w:color w:val="auto"/>
          <w:spacing w:val="-14"/>
        </w:rPr>
        <w:t xml:space="preserve">　</w:t>
      </w:r>
      <w:r w:rsidR="000B523B" w:rsidRPr="004163D0">
        <w:rPr>
          <w:rFonts w:ascii="ＭＳ 明朝" w:eastAsia="ＭＳ 明朝" w:hAnsi="ＭＳ 明朝" w:hint="eastAsia"/>
          <w:color w:val="auto"/>
          <w:spacing w:val="-14"/>
        </w:rPr>
        <w:t>市</w:t>
      </w:r>
      <w:r w:rsidR="00EC41E0" w:rsidRPr="00780699">
        <w:rPr>
          <w:rFonts w:ascii="ＭＳ 明朝" w:eastAsia="ＭＳ 明朝" w:hAnsi="ＭＳ 明朝" w:hint="eastAsia"/>
          <w:color w:val="auto"/>
          <w:spacing w:val="-14"/>
        </w:rPr>
        <w:t>職員</w:t>
      </w:r>
    </w:p>
    <w:p w14:paraId="3912E9AC" w14:textId="05FDDBB9" w:rsidR="007219A6" w:rsidRPr="00780699" w:rsidRDefault="007219A6" w:rsidP="00780699">
      <w:pPr>
        <w:pStyle w:val="Default"/>
        <w:ind w:left="252" w:hangingChars="100" w:hanging="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４　委員の任期は、市史</w:t>
      </w:r>
      <w:r w:rsidR="00376A3B">
        <w:rPr>
          <w:rFonts w:ascii="ＭＳ 明朝" w:eastAsia="ＭＳ 明朝" w:hAnsi="ＭＳ 明朝" w:hint="eastAsia"/>
          <w:color w:val="auto"/>
          <w:spacing w:val="-14"/>
          <w:highlight w:val="yellow"/>
        </w:rPr>
        <w:t>の</w:t>
      </w:r>
      <w:r w:rsidRPr="00780699">
        <w:rPr>
          <w:rFonts w:ascii="ＭＳ 明朝" w:eastAsia="ＭＳ 明朝" w:hAnsi="ＭＳ 明朝" w:hint="eastAsia"/>
          <w:color w:val="auto"/>
          <w:spacing w:val="-14"/>
        </w:rPr>
        <w:t>編さん</w:t>
      </w:r>
      <w:r w:rsidR="004163D0" w:rsidRPr="004163D0">
        <w:rPr>
          <w:rFonts w:ascii="ＭＳ 明朝" w:eastAsia="ＭＳ 明朝" w:hAnsi="ＭＳ 明朝" w:hint="eastAsia"/>
          <w:color w:val="auto"/>
          <w:spacing w:val="-14"/>
          <w:highlight w:val="yellow"/>
        </w:rPr>
        <w:t>に係る</w:t>
      </w:r>
      <w:r w:rsidRPr="00780699">
        <w:rPr>
          <w:rFonts w:ascii="ＭＳ 明朝" w:eastAsia="ＭＳ 明朝" w:hAnsi="ＭＳ 明朝" w:hint="eastAsia"/>
          <w:color w:val="auto"/>
          <w:spacing w:val="-14"/>
        </w:rPr>
        <w:t>事業の終了の日までとする。</w:t>
      </w:r>
    </w:p>
    <w:p w14:paraId="7AC95A2C" w14:textId="2481FD32" w:rsidR="007219A6" w:rsidRPr="00780699" w:rsidRDefault="007219A6" w:rsidP="00780699">
      <w:pPr>
        <w:pStyle w:val="Default"/>
        <w:ind w:firstLineChars="100" w:firstLine="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（委員長及び副委員長）</w:t>
      </w:r>
    </w:p>
    <w:p w14:paraId="590D06AA" w14:textId="64091114" w:rsidR="007A1181" w:rsidRPr="004163D0" w:rsidRDefault="007A1181" w:rsidP="00780699">
      <w:pPr>
        <w:pStyle w:val="Default"/>
        <w:jc w:val="both"/>
        <w:rPr>
          <w:rFonts w:ascii="ＭＳ 明朝" w:eastAsia="ＭＳ 明朝" w:hAnsi="ＭＳ 明朝"/>
          <w:color w:val="auto"/>
          <w:spacing w:val="-14"/>
        </w:rPr>
      </w:pPr>
      <w:r w:rsidRPr="004163D0">
        <w:rPr>
          <w:rFonts w:ascii="ＭＳ 明朝" w:eastAsia="ＭＳ 明朝" w:hAnsi="ＭＳ 明朝" w:hint="eastAsia"/>
          <w:color w:val="auto"/>
          <w:spacing w:val="-14"/>
        </w:rPr>
        <w:t>第</w:t>
      </w:r>
      <w:r w:rsidR="008F75C9" w:rsidRPr="004163D0">
        <w:rPr>
          <w:rFonts w:ascii="ＭＳ 明朝" w:eastAsia="ＭＳ 明朝" w:hAnsi="ＭＳ 明朝" w:hint="eastAsia"/>
          <w:color w:val="auto"/>
          <w:spacing w:val="-14"/>
        </w:rPr>
        <w:t>４</w:t>
      </w:r>
      <w:r w:rsidRPr="004163D0">
        <w:rPr>
          <w:rFonts w:ascii="ＭＳ 明朝" w:eastAsia="ＭＳ 明朝" w:hAnsi="ＭＳ 明朝" w:hint="eastAsia"/>
          <w:color w:val="auto"/>
          <w:spacing w:val="-14"/>
        </w:rPr>
        <w:t>条</w:t>
      </w:r>
      <w:r w:rsidR="00623A69" w:rsidRPr="004163D0">
        <w:rPr>
          <w:rFonts w:ascii="ＭＳ 明朝" w:eastAsia="ＭＳ 明朝" w:hAnsi="ＭＳ 明朝" w:hint="eastAsia"/>
          <w:color w:val="auto"/>
          <w:spacing w:val="-14"/>
        </w:rPr>
        <w:t xml:space="preserve">　</w:t>
      </w:r>
      <w:r w:rsidRPr="004163D0">
        <w:rPr>
          <w:rFonts w:ascii="ＭＳ 明朝" w:eastAsia="ＭＳ 明朝" w:hAnsi="ＭＳ 明朝" w:hint="eastAsia"/>
          <w:color w:val="auto"/>
          <w:spacing w:val="-14"/>
        </w:rPr>
        <w:t>委員長は、会務を総理する。</w:t>
      </w:r>
    </w:p>
    <w:p w14:paraId="63C58CD6" w14:textId="7539DD32" w:rsidR="007A1181" w:rsidRPr="00780699" w:rsidRDefault="007A1181" w:rsidP="00780699">
      <w:pPr>
        <w:pStyle w:val="Default"/>
        <w:ind w:left="252" w:hangingChars="100" w:hanging="252"/>
        <w:jc w:val="both"/>
        <w:rPr>
          <w:rFonts w:ascii="ＭＳ 明朝" w:eastAsia="ＭＳ 明朝" w:hAnsi="ＭＳ 明朝"/>
          <w:color w:val="auto"/>
          <w:spacing w:val="-14"/>
        </w:rPr>
      </w:pPr>
      <w:r w:rsidRPr="004163D0">
        <w:rPr>
          <w:rFonts w:ascii="ＭＳ 明朝" w:eastAsia="ＭＳ 明朝" w:hAnsi="ＭＳ 明朝" w:hint="eastAsia"/>
          <w:color w:val="auto"/>
          <w:spacing w:val="-14"/>
        </w:rPr>
        <w:t>２</w:t>
      </w:r>
      <w:r w:rsidR="00623A69" w:rsidRPr="004163D0">
        <w:rPr>
          <w:rFonts w:ascii="ＭＳ 明朝" w:eastAsia="ＭＳ 明朝" w:hAnsi="ＭＳ 明朝" w:hint="eastAsia"/>
          <w:color w:val="auto"/>
          <w:spacing w:val="-14"/>
        </w:rPr>
        <w:t xml:space="preserve">　</w:t>
      </w:r>
      <w:r w:rsidRPr="004163D0">
        <w:rPr>
          <w:rFonts w:ascii="ＭＳ 明朝" w:eastAsia="ＭＳ 明朝" w:hAnsi="ＭＳ 明朝" w:hint="eastAsia"/>
          <w:color w:val="auto"/>
          <w:spacing w:val="-14"/>
        </w:rPr>
        <w:t>副委員長は</w:t>
      </w:r>
      <w:r w:rsidR="004163D0" w:rsidRPr="004163D0">
        <w:rPr>
          <w:rFonts w:ascii="ＭＳ 明朝" w:eastAsia="ＭＳ 明朝" w:hAnsi="ＭＳ 明朝" w:hint="eastAsia"/>
          <w:color w:val="auto"/>
          <w:spacing w:val="-14"/>
          <w:highlight w:val="yellow"/>
        </w:rPr>
        <w:t>、</w:t>
      </w:r>
      <w:r w:rsidRPr="004163D0">
        <w:rPr>
          <w:rFonts w:ascii="ＭＳ 明朝" w:eastAsia="ＭＳ 明朝" w:hAnsi="ＭＳ 明朝" w:hint="eastAsia"/>
          <w:color w:val="auto"/>
          <w:spacing w:val="-14"/>
        </w:rPr>
        <w:t>委員長を補佐し、委員長に</w:t>
      </w:r>
      <w:r w:rsidR="00E92D57" w:rsidRPr="004163D0">
        <w:rPr>
          <w:rFonts w:ascii="ＭＳ 明朝" w:eastAsia="ＭＳ 明朝" w:hAnsi="ＭＳ 明朝" w:hint="eastAsia"/>
          <w:color w:val="auto"/>
          <w:spacing w:val="-14"/>
        </w:rPr>
        <w:t>事故があるとき又は</w:t>
      </w:r>
      <w:r w:rsidR="005204D4">
        <w:rPr>
          <w:rFonts w:ascii="ＭＳ 明朝" w:eastAsia="ＭＳ 明朝" w:hAnsi="ＭＳ 明朝" w:hint="eastAsia"/>
          <w:color w:val="auto"/>
          <w:spacing w:val="-14"/>
        </w:rPr>
        <w:t>委員長</w:t>
      </w:r>
      <w:r w:rsidR="00E92D57" w:rsidRPr="004163D0">
        <w:rPr>
          <w:rFonts w:ascii="ＭＳ 明朝" w:eastAsia="ＭＳ 明朝" w:hAnsi="ＭＳ 明朝" w:hint="eastAsia"/>
          <w:color w:val="auto"/>
          <w:spacing w:val="-14"/>
        </w:rPr>
        <w:t>が欠けたときは</w:t>
      </w:r>
      <w:r w:rsidRPr="00780699">
        <w:rPr>
          <w:rFonts w:ascii="ＭＳ 明朝" w:eastAsia="ＭＳ 明朝" w:hAnsi="ＭＳ 明朝" w:hint="eastAsia"/>
          <w:color w:val="auto"/>
          <w:spacing w:val="-14"/>
        </w:rPr>
        <w:t>その職務を代理する。</w:t>
      </w:r>
    </w:p>
    <w:p w14:paraId="2CB8C8DB" w14:textId="269F9FF9" w:rsidR="008655DE" w:rsidRPr="00780699" w:rsidRDefault="008655DE" w:rsidP="00780699">
      <w:pPr>
        <w:pStyle w:val="Default"/>
        <w:ind w:firstLineChars="100" w:firstLine="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（会議）</w:t>
      </w:r>
    </w:p>
    <w:p w14:paraId="47FE4E9A" w14:textId="63615913" w:rsidR="008655DE" w:rsidRPr="00780699" w:rsidRDefault="008655DE" w:rsidP="00780699">
      <w:pPr>
        <w:pStyle w:val="Default"/>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第</w:t>
      </w:r>
      <w:r w:rsidR="008F75C9">
        <w:rPr>
          <w:rFonts w:ascii="ＭＳ 明朝" w:eastAsia="ＭＳ 明朝" w:hAnsi="ＭＳ 明朝" w:hint="eastAsia"/>
          <w:color w:val="auto"/>
          <w:spacing w:val="-14"/>
        </w:rPr>
        <w:t>５</w:t>
      </w:r>
      <w:r w:rsidRPr="00780699">
        <w:rPr>
          <w:rFonts w:ascii="ＭＳ 明朝" w:eastAsia="ＭＳ 明朝" w:hAnsi="ＭＳ 明朝" w:hint="eastAsia"/>
          <w:color w:val="auto"/>
          <w:spacing w:val="-14"/>
        </w:rPr>
        <w:t>条</w:t>
      </w:r>
      <w:r w:rsidR="00623A69" w:rsidRPr="00780699">
        <w:rPr>
          <w:rFonts w:ascii="ＭＳ 明朝" w:eastAsia="ＭＳ 明朝" w:hAnsi="ＭＳ 明朝" w:hint="eastAsia"/>
          <w:color w:val="auto"/>
          <w:spacing w:val="-14"/>
        </w:rPr>
        <w:t xml:space="preserve">　</w:t>
      </w:r>
      <w:r w:rsidRPr="00780699">
        <w:rPr>
          <w:rFonts w:ascii="ＭＳ 明朝" w:eastAsia="ＭＳ 明朝" w:hAnsi="ＭＳ 明朝" w:hint="eastAsia"/>
          <w:color w:val="auto"/>
          <w:spacing w:val="-14"/>
        </w:rPr>
        <w:t>編さん委員会の会議は、委員長が招集し、議長となる。</w:t>
      </w:r>
    </w:p>
    <w:p w14:paraId="6CAAFFC1" w14:textId="16EB55A5" w:rsidR="008655DE" w:rsidRPr="00780699" w:rsidRDefault="00F27B80" w:rsidP="00780699">
      <w:pPr>
        <w:pStyle w:val="Default"/>
        <w:ind w:left="252" w:hangingChars="100" w:hanging="252"/>
        <w:jc w:val="both"/>
        <w:rPr>
          <w:rFonts w:ascii="ＭＳ 明朝" w:eastAsia="ＭＳ 明朝" w:hAnsi="ＭＳ 明朝"/>
          <w:color w:val="auto"/>
          <w:spacing w:val="-14"/>
        </w:rPr>
      </w:pPr>
      <w:r>
        <w:rPr>
          <w:rFonts w:ascii="ＭＳ 明朝" w:eastAsia="ＭＳ 明朝" w:hAnsi="ＭＳ 明朝" w:hint="eastAsia"/>
          <w:color w:val="auto"/>
          <w:spacing w:val="-14"/>
        </w:rPr>
        <w:t>２</w:t>
      </w:r>
      <w:r w:rsidR="00623A69" w:rsidRPr="00780699">
        <w:rPr>
          <w:rFonts w:ascii="ＭＳ 明朝" w:eastAsia="ＭＳ 明朝" w:hAnsi="ＭＳ 明朝" w:hint="eastAsia"/>
          <w:color w:val="auto"/>
          <w:spacing w:val="-14"/>
        </w:rPr>
        <w:t xml:space="preserve">　</w:t>
      </w:r>
      <w:r w:rsidR="008655DE" w:rsidRPr="00780699">
        <w:rPr>
          <w:rFonts w:ascii="ＭＳ 明朝" w:eastAsia="ＭＳ 明朝" w:hAnsi="ＭＳ 明朝" w:hint="eastAsia"/>
          <w:color w:val="auto"/>
          <w:spacing w:val="-14"/>
        </w:rPr>
        <w:t>編さん委員会は、委員の</w:t>
      </w:r>
      <w:r w:rsidR="00740109" w:rsidRPr="00780699">
        <w:rPr>
          <w:rFonts w:ascii="ＭＳ 明朝" w:eastAsia="ＭＳ 明朝" w:hAnsi="ＭＳ 明朝" w:hint="eastAsia"/>
          <w:color w:val="auto"/>
          <w:spacing w:val="-14"/>
        </w:rPr>
        <w:t>過半数</w:t>
      </w:r>
      <w:r w:rsidR="008655DE" w:rsidRPr="00780699">
        <w:rPr>
          <w:rFonts w:ascii="ＭＳ 明朝" w:eastAsia="ＭＳ 明朝" w:hAnsi="ＭＳ 明朝" w:hint="eastAsia"/>
          <w:color w:val="auto"/>
          <w:spacing w:val="-14"/>
        </w:rPr>
        <w:t>が出席しなければ会議を開くことができない。</w:t>
      </w:r>
    </w:p>
    <w:p w14:paraId="772271F1" w14:textId="25FE26C1" w:rsidR="008655DE" w:rsidRDefault="008F75C9" w:rsidP="00780699">
      <w:pPr>
        <w:pStyle w:val="Default"/>
        <w:ind w:left="252" w:hangingChars="100" w:hanging="252"/>
        <w:jc w:val="both"/>
        <w:rPr>
          <w:rFonts w:ascii="ＭＳ 明朝" w:eastAsia="ＭＳ 明朝" w:hAnsi="ＭＳ 明朝"/>
          <w:color w:val="auto"/>
          <w:spacing w:val="-14"/>
        </w:rPr>
      </w:pPr>
      <w:r>
        <w:rPr>
          <w:rFonts w:ascii="ＭＳ 明朝" w:eastAsia="ＭＳ 明朝" w:hAnsi="ＭＳ 明朝" w:hint="eastAsia"/>
          <w:color w:val="auto"/>
          <w:spacing w:val="-14"/>
        </w:rPr>
        <w:t>３</w:t>
      </w:r>
      <w:r w:rsidR="00623A69" w:rsidRPr="00780699">
        <w:rPr>
          <w:rFonts w:ascii="ＭＳ 明朝" w:eastAsia="ＭＳ 明朝" w:hAnsi="ＭＳ 明朝" w:hint="eastAsia"/>
          <w:color w:val="auto"/>
          <w:spacing w:val="-14"/>
        </w:rPr>
        <w:t xml:space="preserve">　</w:t>
      </w:r>
      <w:r w:rsidR="008655DE" w:rsidRPr="00780699">
        <w:rPr>
          <w:rFonts w:ascii="ＭＳ 明朝" w:eastAsia="ＭＳ 明朝" w:hAnsi="ＭＳ 明朝" w:hint="eastAsia"/>
          <w:color w:val="auto"/>
          <w:spacing w:val="-14"/>
        </w:rPr>
        <w:t>議事は、出席委員の過半数で決し、可否同数のときは、</w:t>
      </w:r>
      <w:r w:rsidR="002D207B" w:rsidRPr="008F75C9">
        <w:rPr>
          <w:rFonts w:ascii="ＭＳ 明朝" w:eastAsia="ＭＳ 明朝" w:hAnsi="ＭＳ 明朝" w:hint="eastAsia"/>
          <w:color w:val="auto"/>
          <w:spacing w:val="-14"/>
          <w:highlight w:val="yellow"/>
        </w:rPr>
        <w:t>委員長</w:t>
      </w:r>
      <w:r w:rsidR="008655DE" w:rsidRPr="00780699">
        <w:rPr>
          <w:rFonts w:ascii="ＭＳ 明朝" w:eastAsia="ＭＳ 明朝" w:hAnsi="ＭＳ 明朝" w:hint="eastAsia"/>
          <w:color w:val="auto"/>
          <w:spacing w:val="-14"/>
        </w:rPr>
        <w:t>の決するところによる。</w:t>
      </w:r>
    </w:p>
    <w:p w14:paraId="456010C8" w14:textId="4465DB3C" w:rsidR="008F75C9" w:rsidRPr="00780699" w:rsidRDefault="008F75C9" w:rsidP="008F75C9">
      <w:pPr>
        <w:pStyle w:val="Default"/>
        <w:ind w:left="252" w:hangingChars="100" w:hanging="252"/>
        <w:jc w:val="both"/>
        <w:rPr>
          <w:rFonts w:ascii="ＭＳ 明朝" w:eastAsia="ＭＳ 明朝" w:hAnsi="ＭＳ 明朝"/>
          <w:color w:val="auto"/>
          <w:spacing w:val="-14"/>
        </w:rPr>
      </w:pPr>
      <w:r>
        <w:rPr>
          <w:rFonts w:ascii="ＭＳ 明朝" w:eastAsia="ＭＳ 明朝" w:hAnsi="ＭＳ 明朝" w:hint="eastAsia"/>
          <w:color w:val="auto"/>
          <w:spacing w:val="-14"/>
        </w:rPr>
        <w:t>４</w:t>
      </w:r>
      <w:r w:rsidRPr="00780699">
        <w:rPr>
          <w:rFonts w:ascii="ＭＳ 明朝" w:eastAsia="ＭＳ 明朝" w:hAnsi="ＭＳ 明朝"/>
          <w:color w:val="auto"/>
          <w:spacing w:val="-14"/>
        </w:rPr>
        <w:t xml:space="preserve">　</w:t>
      </w:r>
      <w:r w:rsidRPr="008F75C9">
        <w:rPr>
          <w:rFonts w:ascii="ＭＳ 明朝" w:eastAsia="ＭＳ 明朝" w:hAnsi="ＭＳ 明朝" w:hint="eastAsia"/>
          <w:color w:val="auto"/>
          <w:spacing w:val="-14"/>
          <w:highlight w:val="yellow"/>
        </w:rPr>
        <w:t>委員長</w:t>
      </w:r>
      <w:r w:rsidRPr="00780699">
        <w:rPr>
          <w:rFonts w:ascii="ＭＳ 明朝" w:eastAsia="ＭＳ 明朝" w:hAnsi="ＭＳ 明朝"/>
          <w:color w:val="auto"/>
          <w:spacing w:val="-14"/>
        </w:rPr>
        <w:t>は、必要があると認めるときは、</w:t>
      </w:r>
      <w:r>
        <w:rPr>
          <w:rFonts w:ascii="ＭＳ 明朝" w:eastAsia="ＭＳ 明朝" w:hAnsi="ＭＳ 明朝" w:hint="eastAsia"/>
          <w:color w:val="auto"/>
          <w:spacing w:val="-14"/>
        </w:rPr>
        <w:t>委員</w:t>
      </w:r>
      <w:r w:rsidRPr="00780699">
        <w:rPr>
          <w:rFonts w:ascii="ＭＳ 明朝" w:eastAsia="ＭＳ 明朝" w:hAnsi="ＭＳ 明朝"/>
          <w:color w:val="auto"/>
          <w:spacing w:val="-14"/>
        </w:rPr>
        <w:t>以外の者に対し</w:t>
      </w:r>
      <w:r>
        <w:rPr>
          <w:rFonts w:ascii="ＭＳ 明朝" w:eastAsia="ＭＳ 明朝" w:hAnsi="ＭＳ 明朝" w:hint="eastAsia"/>
          <w:color w:val="auto"/>
          <w:spacing w:val="-14"/>
        </w:rPr>
        <w:t>、</w:t>
      </w:r>
      <w:r w:rsidRPr="00780699">
        <w:rPr>
          <w:rFonts w:ascii="ＭＳ 明朝" w:eastAsia="ＭＳ 明朝" w:hAnsi="ＭＳ 明朝" w:hint="eastAsia"/>
          <w:color w:val="auto"/>
          <w:spacing w:val="-14"/>
        </w:rPr>
        <w:t>編さん委員会</w:t>
      </w:r>
      <w:r w:rsidRPr="00780699">
        <w:rPr>
          <w:rFonts w:ascii="ＭＳ 明朝" w:eastAsia="ＭＳ 明朝" w:hAnsi="ＭＳ 明朝"/>
          <w:color w:val="auto"/>
          <w:spacing w:val="-14"/>
        </w:rPr>
        <w:t>の会議への出席を求め、意見を聴くことができる。</w:t>
      </w:r>
    </w:p>
    <w:p w14:paraId="7F7A1ADD" w14:textId="20DBD6CD" w:rsidR="008655DE" w:rsidRPr="00780699" w:rsidRDefault="008655DE" w:rsidP="00780699">
      <w:pPr>
        <w:pStyle w:val="Default"/>
        <w:ind w:firstLineChars="100" w:firstLine="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w:t>
      </w:r>
      <w:r w:rsidR="004B62E3" w:rsidRPr="00780699">
        <w:rPr>
          <w:rFonts w:ascii="ＭＳ 明朝" w:eastAsia="ＭＳ 明朝" w:hAnsi="ＭＳ 明朝" w:hint="eastAsia"/>
          <w:color w:val="auto"/>
          <w:spacing w:val="-14"/>
        </w:rPr>
        <w:t>編集</w:t>
      </w:r>
      <w:r w:rsidR="004E72AC" w:rsidRPr="00780699">
        <w:rPr>
          <w:rFonts w:ascii="ＭＳ 明朝" w:eastAsia="ＭＳ 明朝" w:hAnsi="ＭＳ 明朝" w:hint="eastAsia"/>
          <w:color w:val="auto"/>
          <w:spacing w:val="-14"/>
        </w:rPr>
        <w:t>部会</w:t>
      </w:r>
      <w:r w:rsidRPr="00780699">
        <w:rPr>
          <w:rFonts w:ascii="ＭＳ 明朝" w:eastAsia="ＭＳ 明朝" w:hAnsi="ＭＳ 明朝" w:hint="eastAsia"/>
          <w:color w:val="auto"/>
          <w:spacing w:val="-14"/>
        </w:rPr>
        <w:t>）</w:t>
      </w:r>
    </w:p>
    <w:p w14:paraId="0A659B48" w14:textId="54DE620B" w:rsidR="008655DE" w:rsidRDefault="008655DE" w:rsidP="0072700F">
      <w:pPr>
        <w:pStyle w:val="Default"/>
        <w:ind w:left="252" w:hangingChars="100" w:hanging="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lastRenderedPageBreak/>
        <w:t>第</w:t>
      </w:r>
      <w:r w:rsidR="0072700F">
        <w:rPr>
          <w:rFonts w:ascii="ＭＳ 明朝" w:eastAsia="ＭＳ 明朝" w:hAnsi="ＭＳ 明朝" w:hint="eastAsia"/>
          <w:color w:val="auto"/>
          <w:spacing w:val="-14"/>
        </w:rPr>
        <w:t>６</w:t>
      </w:r>
      <w:r w:rsidRPr="00780699">
        <w:rPr>
          <w:rFonts w:ascii="ＭＳ 明朝" w:eastAsia="ＭＳ 明朝" w:hAnsi="ＭＳ 明朝" w:hint="eastAsia"/>
          <w:color w:val="auto"/>
          <w:spacing w:val="-14"/>
        </w:rPr>
        <w:t>条</w:t>
      </w:r>
      <w:r w:rsidR="00623A69" w:rsidRPr="00780699">
        <w:rPr>
          <w:rFonts w:ascii="ＭＳ 明朝" w:eastAsia="ＭＳ 明朝" w:hAnsi="ＭＳ 明朝" w:hint="eastAsia"/>
          <w:color w:val="auto"/>
          <w:spacing w:val="-14"/>
        </w:rPr>
        <w:t xml:space="preserve">　</w:t>
      </w:r>
      <w:r w:rsidR="009873D1" w:rsidRPr="00780699">
        <w:rPr>
          <w:rFonts w:ascii="ＭＳ 明朝" w:eastAsia="ＭＳ 明朝" w:hAnsi="ＭＳ 明朝" w:hint="eastAsia"/>
          <w:color w:val="auto"/>
          <w:spacing w:val="-14"/>
        </w:rPr>
        <w:t>編さん委員会内に</w:t>
      </w:r>
      <w:r w:rsidR="004163D0">
        <w:rPr>
          <w:rFonts w:ascii="ＭＳ 明朝" w:eastAsia="ＭＳ 明朝" w:hAnsi="ＭＳ 明朝" w:hint="eastAsia"/>
          <w:color w:val="auto"/>
          <w:spacing w:val="-14"/>
        </w:rPr>
        <w:t>、</w:t>
      </w:r>
      <w:r w:rsidR="00FA1C71" w:rsidRPr="00FA1C71">
        <w:rPr>
          <w:rFonts w:ascii="ＭＳ 明朝" w:eastAsia="ＭＳ 明朝" w:hAnsi="ＭＳ 明朝" w:hint="eastAsia"/>
          <w:color w:val="auto"/>
          <w:spacing w:val="-14"/>
          <w:highlight w:val="yellow"/>
        </w:rPr>
        <w:t>市史の編さんに係る資料の調査及び収集、執筆並びに編集を行うため、</w:t>
      </w:r>
      <w:r w:rsidR="004B62E3" w:rsidRPr="00780699">
        <w:rPr>
          <w:rFonts w:ascii="ＭＳ 明朝" w:eastAsia="ＭＳ 明朝" w:hAnsi="ＭＳ 明朝" w:hint="eastAsia"/>
          <w:color w:val="auto"/>
          <w:spacing w:val="-14"/>
        </w:rPr>
        <w:t>編集</w:t>
      </w:r>
      <w:r w:rsidR="007C3478" w:rsidRPr="00780699">
        <w:rPr>
          <w:rFonts w:ascii="ＭＳ 明朝" w:eastAsia="ＭＳ 明朝" w:hAnsi="ＭＳ 明朝" w:hint="eastAsia"/>
          <w:color w:val="auto"/>
          <w:spacing w:val="-14"/>
        </w:rPr>
        <w:t>部会</w:t>
      </w:r>
      <w:r w:rsidRPr="00780699">
        <w:rPr>
          <w:rFonts w:ascii="ＭＳ 明朝" w:eastAsia="ＭＳ 明朝" w:hAnsi="ＭＳ 明朝" w:hint="eastAsia"/>
          <w:color w:val="auto"/>
          <w:spacing w:val="-14"/>
        </w:rPr>
        <w:t>を</w:t>
      </w:r>
      <w:r w:rsidR="00FA1C71">
        <w:rPr>
          <w:rFonts w:ascii="ＭＳ 明朝" w:eastAsia="ＭＳ 明朝" w:hAnsi="ＭＳ 明朝" w:hint="eastAsia"/>
          <w:color w:val="auto"/>
          <w:spacing w:val="-14"/>
        </w:rPr>
        <w:t>置く。</w:t>
      </w:r>
    </w:p>
    <w:p w14:paraId="7F85ED2C" w14:textId="4B074D32" w:rsidR="003F361B" w:rsidRPr="00780699" w:rsidRDefault="00FA1C71" w:rsidP="00780699">
      <w:pPr>
        <w:pStyle w:val="Default"/>
        <w:ind w:left="252" w:hangingChars="100" w:hanging="252"/>
        <w:jc w:val="both"/>
        <w:rPr>
          <w:rFonts w:ascii="ＭＳ 明朝" w:eastAsia="ＭＳ 明朝" w:hAnsi="ＭＳ 明朝"/>
          <w:color w:val="auto"/>
          <w:spacing w:val="-14"/>
        </w:rPr>
      </w:pPr>
      <w:r w:rsidRPr="00FA1C71">
        <w:rPr>
          <w:rFonts w:ascii="ＭＳ 明朝" w:eastAsia="ＭＳ 明朝" w:hAnsi="ＭＳ 明朝" w:hint="eastAsia"/>
          <w:color w:val="auto"/>
          <w:spacing w:val="-14"/>
          <w:highlight w:val="yellow"/>
        </w:rPr>
        <w:t>２</w:t>
      </w:r>
      <w:r w:rsidR="003F361B" w:rsidRPr="00780699">
        <w:rPr>
          <w:rFonts w:ascii="ＭＳ 明朝" w:eastAsia="ＭＳ 明朝" w:hAnsi="ＭＳ 明朝" w:hint="eastAsia"/>
          <w:color w:val="auto"/>
          <w:spacing w:val="-14"/>
        </w:rPr>
        <w:t xml:space="preserve">　</w:t>
      </w:r>
      <w:bookmarkStart w:id="5" w:name="_Hlk212723174"/>
      <w:r w:rsidR="003F361B" w:rsidRPr="00780699">
        <w:rPr>
          <w:rFonts w:ascii="ＭＳ 明朝" w:eastAsia="ＭＳ 明朝" w:hAnsi="ＭＳ 明朝" w:hint="eastAsia"/>
          <w:color w:val="auto"/>
          <w:spacing w:val="-14"/>
        </w:rPr>
        <w:t>編集</w:t>
      </w:r>
      <w:r w:rsidR="007C3478" w:rsidRPr="00780699">
        <w:rPr>
          <w:rFonts w:ascii="ＭＳ 明朝" w:eastAsia="ＭＳ 明朝" w:hAnsi="ＭＳ 明朝" w:hint="eastAsia"/>
          <w:color w:val="auto"/>
          <w:spacing w:val="-14"/>
        </w:rPr>
        <w:t>部会</w:t>
      </w:r>
      <w:bookmarkEnd w:id="5"/>
      <w:r w:rsidR="003F361B" w:rsidRPr="00780699">
        <w:rPr>
          <w:rFonts w:ascii="ＭＳ 明朝" w:eastAsia="ＭＳ 明朝" w:hAnsi="ＭＳ 明朝" w:hint="eastAsia"/>
          <w:color w:val="auto"/>
          <w:spacing w:val="-14"/>
        </w:rPr>
        <w:t>は、</w:t>
      </w:r>
      <w:r w:rsidR="007C3478" w:rsidRPr="00780699">
        <w:rPr>
          <w:rFonts w:ascii="ＭＳ 明朝" w:eastAsia="ＭＳ 明朝" w:hAnsi="ＭＳ 明朝" w:hint="eastAsia"/>
          <w:color w:val="auto"/>
          <w:spacing w:val="-14"/>
        </w:rPr>
        <w:t>編集部員</w:t>
      </w:r>
      <w:r w:rsidR="00A0629A" w:rsidRPr="00780699">
        <w:rPr>
          <w:rFonts w:ascii="ＭＳ 明朝" w:eastAsia="ＭＳ 明朝" w:hAnsi="ＭＳ 明朝" w:hint="eastAsia"/>
          <w:color w:val="auto"/>
          <w:spacing w:val="-14"/>
        </w:rPr>
        <w:t>17</w:t>
      </w:r>
      <w:r w:rsidR="003F361B" w:rsidRPr="00780699">
        <w:rPr>
          <w:rFonts w:ascii="ＭＳ 明朝" w:eastAsia="ＭＳ 明朝" w:hAnsi="ＭＳ 明朝" w:hint="eastAsia"/>
          <w:color w:val="auto"/>
          <w:spacing w:val="-14"/>
        </w:rPr>
        <w:t>人以内をもって組織する。</w:t>
      </w:r>
    </w:p>
    <w:p w14:paraId="00A3D31E" w14:textId="37B3526A" w:rsidR="009B59E2" w:rsidRDefault="00FA1C71" w:rsidP="00780699">
      <w:pPr>
        <w:pStyle w:val="Default"/>
        <w:ind w:left="252" w:hangingChars="100" w:hanging="252"/>
        <w:jc w:val="both"/>
        <w:rPr>
          <w:rFonts w:ascii="ＭＳ 明朝" w:eastAsia="ＭＳ 明朝" w:hAnsi="ＭＳ 明朝"/>
          <w:color w:val="auto"/>
          <w:spacing w:val="-14"/>
        </w:rPr>
      </w:pPr>
      <w:r w:rsidRPr="00FA1C71">
        <w:rPr>
          <w:rFonts w:ascii="ＭＳ 明朝" w:eastAsia="ＭＳ 明朝" w:hAnsi="ＭＳ 明朝" w:hint="eastAsia"/>
          <w:color w:val="auto"/>
          <w:spacing w:val="-14"/>
          <w:highlight w:val="yellow"/>
        </w:rPr>
        <w:t>３</w:t>
      </w:r>
      <w:r w:rsidR="009B59E2" w:rsidRPr="00780699">
        <w:rPr>
          <w:rFonts w:ascii="ＭＳ 明朝" w:eastAsia="ＭＳ 明朝" w:hAnsi="ＭＳ 明朝" w:hint="eastAsia"/>
          <w:color w:val="auto"/>
          <w:spacing w:val="-14"/>
        </w:rPr>
        <w:t xml:space="preserve">　編集部員は、市史編さんに関連する事項に</w:t>
      </w:r>
      <w:r w:rsidR="00A0629A" w:rsidRPr="00780699">
        <w:rPr>
          <w:rFonts w:ascii="ＭＳ 明朝" w:eastAsia="ＭＳ 明朝" w:hAnsi="ＭＳ 明朝" w:hint="eastAsia"/>
          <w:color w:val="auto"/>
          <w:spacing w:val="-14"/>
        </w:rPr>
        <w:t>ついての</w:t>
      </w:r>
      <w:r w:rsidR="009B59E2" w:rsidRPr="00780699">
        <w:rPr>
          <w:rFonts w:ascii="ＭＳ 明朝" w:eastAsia="ＭＳ 明朝" w:hAnsi="ＭＳ 明朝" w:hint="eastAsia"/>
          <w:color w:val="auto"/>
          <w:spacing w:val="-14"/>
        </w:rPr>
        <w:t>知識</w:t>
      </w:r>
      <w:r w:rsidRPr="00FA1C71">
        <w:rPr>
          <w:rFonts w:ascii="ＭＳ 明朝" w:eastAsia="ＭＳ 明朝" w:hAnsi="ＭＳ 明朝" w:hint="eastAsia"/>
          <w:color w:val="auto"/>
          <w:spacing w:val="-14"/>
          <w:highlight w:val="yellow"/>
        </w:rPr>
        <w:t>及び</w:t>
      </w:r>
      <w:r w:rsidR="009B59E2" w:rsidRPr="00780699">
        <w:rPr>
          <w:rFonts w:ascii="ＭＳ 明朝" w:eastAsia="ＭＳ 明朝" w:hAnsi="ＭＳ 明朝" w:hint="eastAsia"/>
          <w:color w:val="auto"/>
          <w:spacing w:val="-14"/>
        </w:rPr>
        <w:t>経験を持つ者のうちから、教育委員会が委嘱する。</w:t>
      </w:r>
    </w:p>
    <w:p w14:paraId="51B09565" w14:textId="34404D84" w:rsidR="00FA1C71" w:rsidRDefault="00FA1C71" w:rsidP="00780699">
      <w:pPr>
        <w:pStyle w:val="Default"/>
        <w:ind w:left="252" w:hangingChars="100" w:hanging="252"/>
        <w:jc w:val="both"/>
        <w:rPr>
          <w:rFonts w:ascii="ＭＳ 明朝" w:eastAsia="ＭＳ 明朝" w:hAnsi="ＭＳ 明朝"/>
          <w:color w:val="auto"/>
          <w:spacing w:val="-14"/>
        </w:rPr>
      </w:pPr>
      <w:r w:rsidRPr="00FA1C71">
        <w:rPr>
          <w:rFonts w:ascii="ＭＳ 明朝" w:eastAsia="ＭＳ 明朝" w:hAnsi="ＭＳ 明朝" w:hint="eastAsia"/>
          <w:color w:val="auto"/>
          <w:spacing w:val="-14"/>
          <w:highlight w:val="yellow"/>
        </w:rPr>
        <w:t>４</w:t>
      </w:r>
      <w:r w:rsidR="00127832">
        <w:rPr>
          <w:rFonts w:ascii="ＭＳ 明朝" w:eastAsia="ＭＳ 明朝" w:hAnsi="ＭＳ 明朝" w:hint="eastAsia"/>
          <w:color w:val="auto"/>
          <w:spacing w:val="-14"/>
        </w:rPr>
        <w:t xml:space="preserve">　編集部</w:t>
      </w:r>
      <w:r w:rsidR="00F54478">
        <w:rPr>
          <w:rFonts w:ascii="ＭＳ 明朝" w:eastAsia="ＭＳ 明朝" w:hAnsi="ＭＳ 明朝" w:hint="eastAsia"/>
          <w:color w:val="auto"/>
          <w:spacing w:val="-14"/>
        </w:rPr>
        <w:t>会に</w:t>
      </w:r>
      <w:commentRangeStart w:id="6"/>
      <w:r w:rsidR="00F36020" w:rsidRPr="00F36020">
        <w:rPr>
          <w:rFonts w:ascii="ＭＳ 明朝" w:eastAsia="ＭＳ 明朝" w:hAnsi="ＭＳ 明朝" w:hint="eastAsia"/>
          <w:color w:val="auto"/>
          <w:spacing w:val="-14"/>
          <w:highlight w:val="yellow"/>
        </w:rPr>
        <w:t>部</w:t>
      </w:r>
      <w:r w:rsidR="00F54478" w:rsidRPr="00FA1C71">
        <w:rPr>
          <w:rFonts w:ascii="ＭＳ 明朝" w:eastAsia="ＭＳ 明朝" w:hAnsi="ＭＳ 明朝" w:hint="eastAsia"/>
          <w:color w:val="auto"/>
          <w:spacing w:val="-14"/>
          <w:highlight w:val="yellow"/>
        </w:rPr>
        <w:t>会長</w:t>
      </w:r>
      <w:r w:rsidRPr="00FA1C71">
        <w:rPr>
          <w:rFonts w:ascii="ＭＳ 明朝" w:eastAsia="ＭＳ 明朝" w:hAnsi="ＭＳ 明朝" w:hint="eastAsia"/>
          <w:color w:val="auto"/>
          <w:spacing w:val="-14"/>
          <w:highlight w:val="yellow"/>
        </w:rPr>
        <w:t>及び副</w:t>
      </w:r>
      <w:r w:rsidR="00F36020">
        <w:rPr>
          <w:rFonts w:ascii="ＭＳ 明朝" w:eastAsia="ＭＳ 明朝" w:hAnsi="ＭＳ 明朝" w:hint="eastAsia"/>
          <w:color w:val="auto"/>
          <w:spacing w:val="-14"/>
          <w:highlight w:val="yellow"/>
        </w:rPr>
        <w:t>部</w:t>
      </w:r>
      <w:r w:rsidRPr="00FA1C71">
        <w:rPr>
          <w:rFonts w:ascii="ＭＳ 明朝" w:eastAsia="ＭＳ 明朝" w:hAnsi="ＭＳ 明朝" w:hint="eastAsia"/>
          <w:color w:val="auto"/>
          <w:spacing w:val="-14"/>
          <w:highlight w:val="yellow"/>
        </w:rPr>
        <w:t>会長</w:t>
      </w:r>
      <w:commentRangeEnd w:id="6"/>
      <w:r w:rsidR="009C597C">
        <w:rPr>
          <w:rStyle w:val="a9"/>
          <w:rFonts w:asciiTheme="minorHAnsi" w:eastAsiaTheme="minorEastAsia" w:cstheme="minorBidi"/>
          <w:color w:val="auto"/>
          <w:kern w:val="2"/>
        </w:rPr>
        <w:commentReference w:id="6"/>
      </w:r>
      <w:r w:rsidR="00F54478">
        <w:rPr>
          <w:rFonts w:ascii="ＭＳ 明朝" w:eastAsia="ＭＳ 明朝" w:hAnsi="ＭＳ 明朝" w:hint="eastAsia"/>
          <w:color w:val="auto"/>
          <w:spacing w:val="-14"/>
        </w:rPr>
        <w:t>を置</w:t>
      </w:r>
      <w:r>
        <w:rPr>
          <w:rFonts w:ascii="ＭＳ 明朝" w:eastAsia="ＭＳ 明朝" w:hAnsi="ＭＳ 明朝" w:hint="eastAsia"/>
          <w:color w:val="auto"/>
          <w:spacing w:val="-14"/>
        </w:rPr>
        <w:t>く。</w:t>
      </w:r>
    </w:p>
    <w:p w14:paraId="063A72B6" w14:textId="0E588AF9" w:rsidR="00127832" w:rsidRPr="00780699" w:rsidRDefault="00FA1C71" w:rsidP="00780699">
      <w:pPr>
        <w:pStyle w:val="Default"/>
        <w:ind w:left="252" w:hangingChars="100" w:hanging="252"/>
        <w:jc w:val="both"/>
        <w:rPr>
          <w:rFonts w:ascii="ＭＳ 明朝" w:eastAsia="ＭＳ 明朝" w:hAnsi="ＭＳ 明朝"/>
          <w:color w:val="auto"/>
          <w:spacing w:val="-14"/>
        </w:rPr>
      </w:pPr>
      <w:r>
        <w:rPr>
          <w:rFonts w:ascii="ＭＳ 明朝" w:eastAsia="ＭＳ 明朝" w:hAnsi="ＭＳ 明朝" w:hint="eastAsia"/>
          <w:color w:val="auto"/>
          <w:spacing w:val="-14"/>
          <w:highlight w:val="yellow"/>
        </w:rPr>
        <w:t xml:space="preserve">５　</w:t>
      </w:r>
      <w:r w:rsidR="009C597C">
        <w:rPr>
          <w:rFonts w:ascii="ＭＳ 明朝" w:eastAsia="ＭＳ 明朝" w:hAnsi="ＭＳ 明朝" w:hint="eastAsia"/>
          <w:color w:val="auto"/>
          <w:spacing w:val="-14"/>
          <w:highlight w:val="yellow"/>
        </w:rPr>
        <w:t>部</w:t>
      </w:r>
      <w:r>
        <w:rPr>
          <w:rFonts w:ascii="ＭＳ 明朝" w:eastAsia="ＭＳ 明朝" w:hAnsi="ＭＳ 明朝" w:hint="eastAsia"/>
          <w:color w:val="auto"/>
          <w:spacing w:val="-14"/>
          <w:highlight w:val="yellow"/>
        </w:rPr>
        <w:t>会長は、</w:t>
      </w:r>
      <w:r w:rsidR="00F54478" w:rsidRPr="00F54478">
        <w:rPr>
          <w:rFonts w:ascii="ＭＳ 明朝" w:eastAsia="ＭＳ 明朝" w:hAnsi="ＭＳ 明朝" w:hint="eastAsia"/>
          <w:color w:val="auto"/>
          <w:spacing w:val="-14"/>
          <w:highlight w:val="yellow"/>
        </w:rPr>
        <w:t>第３条第３項の委員のうちから委員長が選任する</w:t>
      </w:r>
      <w:r w:rsidR="00F54478">
        <w:rPr>
          <w:rFonts w:ascii="ＭＳ 明朝" w:eastAsia="ＭＳ 明朝" w:hAnsi="ＭＳ 明朝" w:hint="eastAsia"/>
          <w:color w:val="auto"/>
          <w:spacing w:val="-14"/>
        </w:rPr>
        <w:t>。</w:t>
      </w:r>
    </w:p>
    <w:p w14:paraId="3DA48455" w14:textId="21EA983F" w:rsidR="009B59E2" w:rsidRPr="00780699" w:rsidRDefault="00F54478" w:rsidP="00780699">
      <w:pPr>
        <w:pStyle w:val="Default"/>
        <w:ind w:left="252" w:hangingChars="100" w:hanging="252"/>
        <w:jc w:val="both"/>
        <w:rPr>
          <w:rFonts w:ascii="ＭＳ 明朝" w:eastAsia="ＭＳ 明朝" w:hAnsi="ＭＳ 明朝"/>
          <w:color w:val="auto"/>
          <w:spacing w:val="-14"/>
        </w:rPr>
      </w:pPr>
      <w:r>
        <w:rPr>
          <w:rFonts w:ascii="ＭＳ 明朝" w:eastAsia="ＭＳ 明朝" w:hAnsi="ＭＳ 明朝" w:hint="eastAsia"/>
          <w:color w:val="auto"/>
          <w:spacing w:val="-14"/>
        </w:rPr>
        <w:t>６</w:t>
      </w:r>
      <w:r w:rsidR="009B59E2" w:rsidRPr="00780699">
        <w:rPr>
          <w:rFonts w:ascii="ＭＳ 明朝" w:eastAsia="ＭＳ 明朝" w:hAnsi="ＭＳ 明朝" w:hint="eastAsia"/>
          <w:color w:val="auto"/>
          <w:spacing w:val="-14"/>
        </w:rPr>
        <w:t xml:space="preserve">　</w:t>
      </w:r>
      <w:r w:rsidR="00127832" w:rsidRPr="00127832">
        <w:rPr>
          <w:rFonts w:ascii="ＭＳ 明朝" w:eastAsia="ＭＳ 明朝" w:hAnsi="ＭＳ 明朝" w:hint="eastAsia"/>
          <w:color w:val="auto"/>
          <w:spacing w:val="-14"/>
          <w:highlight w:val="yellow"/>
        </w:rPr>
        <w:t>副</w:t>
      </w:r>
      <w:r w:rsidR="00F36020">
        <w:rPr>
          <w:rFonts w:ascii="ＭＳ 明朝" w:eastAsia="ＭＳ 明朝" w:hAnsi="ＭＳ 明朝" w:hint="eastAsia"/>
          <w:color w:val="auto"/>
          <w:spacing w:val="-14"/>
          <w:highlight w:val="yellow"/>
        </w:rPr>
        <w:t>部</w:t>
      </w:r>
      <w:r w:rsidR="009B59E2" w:rsidRPr="00127832">
        <w:rPr>
          <w:rFonts w:ascii="ＭＳ 明朝" w:eastAsia="ＭＳ 明朝" w:hAnsi="ＭＳ 明朝" w:hint="eastAsia"/>
          <w:color w:val="auto"/>
          <w:spacing w:val="-14"/>
          <w:highlight w:val="yellow"/>
        </w:rPr>
        <w:t>会長</w:t>
      </w:r>
      <w:r w:rsidR="009B59E2" w:rsidRPr="00780699">
        <w:rPr>
          <w:rFonts w:ascii="ＭＳ 明朝" w:eastAsia="ＭＳ 明朝" w:hAnsi="ＭＳ 明朝" w:hint="eastAsia"/>
          <w:color w:val="auto"/>
          <w:spacing w:val="-14"/>
        </w:rPr>
        <w:t>は、編集部員の互選により定める。</w:t>
      </w:r>
    </w:p>
    <w:p w14:paraId="4926412A" w14:textId="757C905E" w:rsidR="007219A6" w:rsidRPr="00780699" w:rsidRDefault="00F54478" w:rsidP="00780699">
      <w:pPr>
        <w:pStyle w:val="Default"/>
        <w:ind w:left="252" w:hangingChars="100" w:hanging="252"/>
        <w:jc w:val="both"/>
        <w:rPr>
          <w:rFonts w:ascii="ＭＳ 明朝" w:eastAsia="ＭＳ 明朝" w:hAnsi="ＭＳ 明朝"/>
          <w:color w:val="auto"/>
          <w:spacing w:val="-14"/>
        </w:rPr>
      </w:pPr>
      <w:r>
        <w:rPr>
          <w:rFonts w:ascii="ＭＳ 明朝" w:eastAsia="ＭＳ 明朝" w:hAnsi="ＭＳ 明朝" w:hint="eastAsia"/>
          <w:color w:val="auto"/>
          <w:spacing w:val="-14"/>
        </w:rPr>
        <w:t>７</w:t>
      </w:r>
      <w:r w:rsidR="007219A6" w:rsidRPr="00780699">
        <w:rPr>
          <w:rFonts w:ascii="ＭＳ 明朝" w:eastAsia="ＭＳ 明朝" w:hAnsi="ＭＳ 明朝" w:hint="eastAsia"/>
          <w:color w:val="auto"/>
          <w:spacing w:val="-14"/>
        </w:rPr>
        <w:t xml:space="preserve">　編集部員の任期は、２</w:t>
      </w:r>
      <w:r w:rsidR="007219A6" w:rsidRPr="00780699">
        <w:rPr>
          <w:rFonts w:ascii="ＭＳ 明朝" w:eastAsia="ＭＳ 明朝" w:hAnsi="ＭＳ 明朝"/>
          <w:color w:val="auto"/>
          <w:spacing w:val="-14"/>
        </w:rPr>
        <w:t>年と</w:t>
      </w:r>
      <w:r w:rsidR="009B59E2" w:rsidRPr="00780699">
        <w:rPr>
          <w:rFonts w:ascii="ＭＳ 明朝" w:eastAsia="ＭＳ 明朝" w:hAnsi="ＭＳ 明朝" w:hint="eastAsia"/>
          <w:color w:val="auto"/>
          <w:spacing w:val="-14"/>
        </w:rPr>
        <w:t>する</w:t>
      </w:r>
      <w:r w:rsidR="007219A6" w:rsidRPr="00780699">
        <w:rPr>
          <w:rFonts w:ascii="ＭＳ 明朝" w:eastAsia="ＭＳ 明朝" w:hAnsi="ＭＳ 明朝"/>
          <w:color w:val="auto"/>
          <w:spacing w:val="-14"/>
        </w:rPr>
        <w:t>。</w:t>
      </w:r>
      <w:r w:rsidR="007219A6" w:rsidRPr="00780699">
        <w:rPr>
          <w:rFonts w:ascii="ＭＳ 明朝" w:eastAsia="ＭＳ 明朝" w:hAnsi="ＭＳ 明朝" w:hint="eastAsia"/>
          <w:color w:val="auto"/>
          <w:spacing w:val="-14"/>
        </w:rPr>
        <w:t>ただし、補欠</w:t>
      </w:r>
      <w:r w:rsidR="00F36020" w:rsidRPr="00780699">
        <w:rPr>
          <w:rFonts w:ascii="ＭＳ 明朝" w:eastAsia="ＭＳ 明朝" w:hAnsi="ＭＳ 明朝" w:hint="eastAsia"/>
          <w:color w:val="auto"/>
          <w:spacing w:val="-14"/>
        </w:rPr>
        <w:t>編集</w:t>
      </w:r>
      <w:r w:rsidR="007219A6" w:rsidRPr="00780699">
        <w:rPr>
          <w:rFonts w:ascii="ＭＳ 明朝" w:eastAsia="ＭＳ 明朝" w:hAnsi="ＭＳ 明朝" w:hint="eastAsia"/>
          <w:color w:val="auto"/>
          <w:spacing w:val="-14"/>
        </w:rPr>
        <w:t>部員の任期は、前任</w:t>
      </w:r>
      <w:r w:rsidR="00F36020" w:rsidRPr="00780699">
        <w:rPr>
          <w:rFonts w:ascii="ＭＳ 明朝" w:eastAsia="ＭＳ 明朝" w:hAnsi="ＭＳ 明朝" w:hint="eastAsia"/>
          <w:color w:val="auto"/>
          <w:spacing w:val="-14"/>
        </w:rPr>
        <w:t>編集</w:t>
      </w:r>
      <w:r w:rsidR="007219A6" w:rsidRPr="00780699">
        <w:rPr>
          <w:rFonts w:ascii="ＭＳ 明朝" w:eastAsia="ＭＳ 明朝" w:hAnsi="ＭＳ 明朝" w:hint="eastAsia"/>
          <w:color w:val="auto"/>
          <w:spacing w:val="-14"/>
        </w:rPr>
        <w:t>部員の残任期間とする。</w:t>
      </w:r>
    </w:p>
    <w:p w14:paraId="31CB6426" w14:textId="32A097C7" w:rsidR="008655DE" w:rsidRPr="00780699" w:rsidRDefault="00F36020" w:rsidP="00780699">
      <w:pPr>
        <w:pStyle w:val="Default"/>
        <w:jc w:val="both"/>
        <w:rPr>
          <w:rFonts w:ascii="ＭＳ 明朝" w:eastAsia="ＭＳ 明朝" w:hAnsi="ＭＳ 明朝"/>
          <w:color w:val="auto"/>
          <w:spacing w:val="-14"/>
        </w:rPr>
      </w:pPr>
      <w:r>
        <w:rPr>
          <w:rFonts w:ascii="ＭＳ 明朝" w:eastAsia="ＭＳ 明朝" w:hAnsi="ＭＳ 明朝" w:hint="eastAsia"/>
          <w:color w:val="auto"/>
          <w:spacing w:val="-14"/>
        </w:rPr>
        <w:t>８</w:t>
      </w:r>
      <w:r w:rsidR="00623A69" w:rsidRPr="00F36020">
        <w:rPr>
          <w:rFonts w:ascii="ＭＳ 明朝" w:eastAsia="ＭＳ 明朝" w:hAnsi="ＭＳ 明朝" w:hint="eastAsia"/>
          <w:color w:val="auto"/>
          <w:spacing w:val="-14"/>
        </w:rPr>
        <w:t xml:space="preserve">　</w:t>
      </w:r>
      <w:r w:rsidR="002E7C9C" w:rsidRPr="00F36020">
        <w:rPr>
          <w:rFonts w:ascii="ＭＳ 明朝" w:eastAsia="ＭＳ 明朝" w:hAnsi="ＭＳ 明朝" w:hint="eastAsia"/>
          <w:color w:val="auto"/>
          <w:spacing w:val="-14"/>
        </w:rPr>
        <w:t>編集部会</w:t>
      </w:r>
      <w:r w:rsidR="008655DE" w:rsidRPr="00F36020">
        <w:rPr>
          <w:rFonts w:ascii="ＭＳ 明朝" w:eastAsia="ＭＳ 明朝" w:hAnsi="ＭＳ 明朝" w:hint="eastAsia"/>
          <w:color w:val="auto"/>
          <w:spacing w:val="-14"/>
        </w:rPr>
        <w:t>は、</w:t>
      </w:r>
      <w:r w:rsidR="002E7C9C" w:rsidRPr="00F36020">
        <w:rPr>
          <w:rFonts w:ascii="ＭＳ 明朝" w:eastAsia="ＭＳ 明朝" w:hAnsi="ＭＳ 明朝" w:hint="eastAsia"/>
          <w:color w:val="auto"/>
          <w:spacing w:val="-14"/>
        </w:rPr>
        <w:t>必要に応じ会議を開き、</w:t>
      </w:r>
      <w:commentRangeStart w:id="7"/>
      <w:r w:rsidR="002E7C9C" w:rsidRPr="00F36020">
        <w:rPr>
          <w:rFonts w:ascii="ＭＳ 明朝" w:eastAsia="ＭＳ 明朝" w:hAnsi="ＭＳ 明朝" w:hint="eastAsia"/>
          <w:color w:val="auto"/>
          <w:spacing w:val="-14"/>
        </w:rPr>
        <w:t>部会</w:t>
      </w:r>
      <w:r w:rsidR="004B62E3" w:rsidRPr="00F36020">
        <w:rPr>
          <w:rFonts w:ascii="ＭＳ 明朝" w:eastAsia="ＭＳ 明朝" w:hAnsi="ＭＳ 明朝" w:hint="eastAsia"/>
          <w:color w:val="auto"/>
          <w:spacing w:val="-14"/>
        </w:rPr>
        <w:t>長</w:t>
      </w:r>
      <w:r w:rsidR="008655DE" w:rsidRPr="00F36020">
        <w:rPr>
          <w:rFonts w:ascii="ＭＳ 明朝" w:eastAsia="ＭＳ 明朝" w:hAnsi="ＭＳ 明朝" w:hint="eastAsia"/>
          <w:color w:val="auto"/>
          <w:spacing w:val="-14"/>
        </w:rPr>
        <w:t>が</w:t>
      </w:r>
      <w:r w:rsidR="00B353A3" w:rsidRPr="00EB0887">
        <w:rPr>
          <w:rFonts w:ascii="ＭＳ 明朝" w:eastAsia="ＭＳ 明朝" w:hAnsi="ＭＳ 明朝" w:hint="eastAsia"/>
          <w:color w:val="auto"/>
          <w:spacing w:val="-14"/>
        </w:rPr>
        <w:t>議長となる</w:t>
      </w:r>
      <w:commentRangeEnd w:id="7"/>
      <w:r w:rsidR="00806D8A">
        <w:rPr>
          <w:rStyle w:val="a9"/>
          <w:rFonts w:asciiTheme="minorHAnsi" w:eastAsiaTheme="minorEastAsia" w:cstheme="minorBidi"/>
          <w:color w:val="auto"/>
          <w:kern w:val="2"/>
        </w:rPr>
        <w:commentReference w:id="7"/>
      </w:r>
      <w:r w:rsidR="008655DE" w:rsidRPr="00F36020">
        <w:rPr>
          <w:rFonts w:ascii="ＭＳ 明朝" w:eastAsia="ＭＳ 明朝" w:hAnsi="ＭＳ 明朝" w:hint="eastAsia"/>
          <w:color w:val="auto"/>
          <w:spacing w:val="-14"/>
        </w:rPr>
        <w:t>。</w:t>
      </w:r>
    </w:p>
    <w:p w14:paraId="42AD2ED7" w14:textId="3AC57E88" w:rsidR="009B59E2" w:rsidRPr="00780699" w:rsidRDefault="00F36020" w:rsidP="00780699">
      <w:pPr>
        <w:pStyle w:val="Default"/>
        <w:ind w:left="252" w:hangingChars="100" w:hanging="252"/>
        <w:jc w:val="both"/>
        <w:rPr>
          <w:rFonts w:ascii="ＭＳ 明朝" w:eastAsia="ＭＳ 明朝" w:hAnsi="ＭＳ 明朝"/>
          <w:color w:val="auto"/>
          <w:spacing w:val="-14"/>
        </w:rPr>
      </w:pPr>
      <w:r>
        <w:rPr>
          <w:rFonts w:ascii="ＭＳ 明朝" w:eastAsia="ＭＳ 明朝" w:hAnsi="ＭＳ 明朝" w:hint="eastAsia"/>
          <w:color w:val="auto"/>
          <w:spacing w:val="-14"/>
        </w:rPr>
        <w:t>９</w:t>
      </w:r>
      <w:r w:rsidR="009B59E2" w:rsidRPr="00780699">
        <w:rPr>
          <w:rFonts w:ascii="ＭＳ 明朝" w:eastAsia="ＭＳ 明朝" w:hAnsi="ＭＳ 明朝" w:hint="eastAsia"/>
          <w:color w:val="auto"/>
          <w:spacing w:val="-14"/>
        </w:rPr>
        <w:t xml:space="preserve">　</w:t>
      </w:r>
      <w:r w:rsidR="00AB6BC2" w:rsidRPr="00780699">
        <w:rPr>
          <w:rFonts w:ascii="ＭＳ 明朝" w:eastAsia="ＭＳ 明朝" w:hAnsi="ＭＳ 明朝" w:hint="eastAsia"/>
          <w:color w:val="auto"/>
          <w:spacing w:val="-14"/>
        </w:rPr>
        <w:t>編集部会は、必要に応じ編集状況等を編さん委員会に報告するものとする。</w:t>
      </w:r>
    </w:p>
    <w:p w14:paraId="03DB88AC" w14:textId="6E8317D1" w:rsidR="008655DE" w:rsidRPr="00780699" w:rsidRDefault="008655DE" w:rsidP="00780699">
      <w:pPr>
        <w:pStyle w:val="Default"/>
        <w:ind w:firstLineChars="100" w:firstLine="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w:t>
      </w:r>
      <w:r w:rsidR="006E4DF8" w:rsidRPr="00780699">
        <w:rPr>
          <w:rFonts w:ascii="ＭＳ 明朝" w:eastAsia="ＭＳ 明朝" w:hAnsi="ＭＳ 明朝" w:hint="eastAsia"/>
          <w:color w:val="auto"/>
          <w:spacing w:val="-14"/>
        </w:rPr>
        <w:t>庶務</w:t>
      </w:r>
      <w:r w:rsidRPr="00780699">
        <w:rPr>
          <w:rFonts w:ascii="ＭＳ 明朝" w:eastAsia="ＭＳ 明朝" w:hAnsi="ＭＳ 明朝" w:hint="eastAsia"/>
          <w:color w:val="auto"/>
          <w:spacing w:val="-14"/>
        </w:rPr>
        <w:t>）</w:t>
      </w:r>
    </w:p>
    <w:p w14:paraId="1816DC58" w14:textId="30E50BF1" w:rsidR="008655DE" w:rsidRPr="00780699" w:rsidRDefault="008655DE" w:rsidP="00780699">
      <w:pPr>
        <w:pStyle w:val="Default"/>
        <w:ind w:left="252" w:hangingChars="100" w:hanging="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第</w:t>
      </w:r>
      <w:r w:rsidR="00F36020">
        <w:rPr>
          <w:rFonts w:ascii="ＭＳ 明朝" w:eastAsia="ＭＳ 明朝" w:hAnsi="ＭＳ 明朝" w:hint="eastAsia"/>
          <w:color w:val="auto"/>
          <w:spacing w:val="-14"/>
        </w:rPr>
        <w:t>７</w:t>
      </w:r>
      <w:r w:rsidRPr="00780699">
        <w:rPr>
          <w:rFonts w:ascii="ＭＳ 明朝" w:eastAsia="ＭＳ 明朝" w:hAnsi="ＭＳ 明朝" w:hint="eastAsia"/>
          <w:color w:val="auto"/>
          <w:spacing w:val="-14"/>
        </w:rPr>
        <w:t>条</w:t>
      </w:r>
      <w:r w:rsidR="00623A69" w:rsidRPr="00780699">
        <w:rPr>
          <w:rFonts w:ascii="ＭＳ 明朝" w:eastAsia="ＭＳ 明朝" w:hAnsi="ＭＳ 明朝" w:hint="eastAsia"/>
          <w:color w:val="auto"/>
          <w:spacing w:val="-14"/>
        </w:rPr>
        <w:t xml:space="preserve">　</w:t>
      </w:r>
      <w:commentRangeStart w:id="8"/>
      <w:r w:rsidRPr="00780699">
        <w:rPr>
          <w:rFonts w:ascii="ＭＳ 明朝" w:eastAsia="ＭＳ 明朝" w:hAnsi="ＭＳ 明朝" w:hint="eastAsia"/>
          <w:color w:val="auto"/>
          <w:spacing w:val="-14"/>
        </w:rPr>
        <w:t>編さん委員会</w:t>
      </w:r>
      <w:commentRangeEnd w:id="8"/>
      <w:r w:rsidR="00806D8A">
        <w:rPr>
          <w:rStyle w:val="a9"/>
          <w:rFonts w:asciiTheme="minorHAnsi" w:eastAsiaTheme="minorEastAsia" w:cstheme="minorBidi"/>
          <w:color w:val="auto"/>
          <w:kern w:val="2"/>
        </w:rPr>
        <w:commentReference w:id="8"/>
      </w:r>
      <w:r w:rsidRPr="00780699">
        <w:rPr>
          <w:rFonts w:ascii="ＭＳ 明朝" w:eastAsia="ＭＳ 明朝" w:hAnsi="ＭＳ 明朝" w:hint="eastAsia"/>
          <w:color w:val="auto"/>
          <w:spacing w:val="-14"/>
        </w:rPr>
        <w:t>の</w:t>
      </w:r>
      <w:r w:rsidR="0022153F" w:rsidRPr="00780699">
        <w:rPr>
          <w:rFonts w:ascii="ＭＳ 明朝" w:eastAsia="ＭＳ 明朝" w:hAnsi="ＭＳ 明朝" w:hint="eastAsia"/>
          <w:color w:val="auto"/>
          <w:spacing w:val="-14"/>
        </w:rPr>
        <w:t>庶務</w:t>
      </w:r>
      <w:r w:rsidRPr="00780699">
        <w:rPr>
          <w:rFonts w:ascii="ＭＳ 明朝" w:eastAsia="ＭＳ 明朝" w:hAnsi="ＭＳ 明朝" w:hint="eastAsia"/>
          <w:color w:val="auto"/>
          <w:spacing w:val="-14"/>
        </w:rPr>
        <w:t>は、</w:t>
      </w:r>
      <w:r w:rsidR="00A4277A" w:rsidRPr="00780699">
        <w:rPr>
          <w:rFonts w:ascii="ＭＳ 明朝" w:eastAsia="ＭＳ 明朝" w:hAnsi="ＭＳ 明朝" w:hint="eastAsia"/>
          <w:color w:val="auto"/>
          <w:spacing w:val="-14"/>
        </w:rPr>
        <w:t>文化財保護センター</w:t>
      </w:r>
      <w:r w:rsidRPr="00780699">
        <w:rPr>
          <w:rFonts w:ascii="ＭＳ 明朝" w:eastAsia="ＭＳ 明朝" w:hAnsi="ＭＳ 明朝" w:hint="eastAsia"/>
          <w:color w:val="auto"/>
          <w:spacing w:val="-14"/>
        </w:rPr>
        <w:t>において</w:t>
      </w:r>
      <w:r w:rsidR="005C432D" w:rsidRPr="00780699">
        <w:rPr>
          <w:rFonts w:ascii="ＭＳ 明朝" w:eastAsia="ＭＳ 明朝" w:hAnsi="ＭＳ 明朝" w:hint="eastAsia"/>
          <w:color w:val="auto"/>
          <w:spacing w:val="-14"/>
        </w:rPr>
        <w:t>行う</w:t>
      </w:r>
      <w:r w:rsidRPr="00780699">
        <w:rPr>
          <w:rFonts w:ascii="ＭＳ 明朝" w:eastAsia="ＭＳ 明朝" w:hAnsi="ＭＳ 明朝" w:hint="eastAsia"/>
          <w:color w:val="auto"/>
          <w:spacing w:val="-14"/>
        </w:rPr>
        <w:t>。</w:t>
      </w:r>
    </w:p>
    <w:p w14:paraId="400FD5BD" w14:textId="1D739C05" w:rsidR="008655DE" w:rsidRPr="00780699" w:rsidRDefault="008655DE" w:rsidP="00780699">
      <w:pPr>
        <w:pStyle w:val="Default"/>
        <w:ind w:firstLineChars="100" w:firstLine="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w:t>
      </w:r>
      <w:r w:rsidR="005C432D" w:rsidRPr="00780699">
        <w:rPr>
          <w:rFonts w:ascii="ＭＳ 明朝" w:eastAsia="ＭＳ 明朝" w:hAnsi="ＭＳ 明朝" w:hint="eastAsia"/>
          <w:color w:val="auto"/>
          <w:spacing w:val="-14"/>
        </w:rPr>
        <w:t>その他</w:t>
      </w:r>
      <w:r w:rsidRPr="00780699">
        <w:rPr>
          <w:rFonts w:ascii="ＭＳ 明朝" w:eastAsia="ＭＳ 明朝" w:hAnsi="ＭＳ 明朝" w:hint="eastAsia"/>
          <w:color w:val="auto"/>
          <w:spacing w:val="-14"/>
        </w:rPr>
        <w:t>）</w:t>
      </w:r>
    </w:p>
    <w:p w14:paraId="3A878F39" w14:textId="5626FB61" w:rsidR="008655DE" w:rsidRPr="00780699" w:rsidRDefault="008655DE" w:rsidP="00780699">
      <w:pPr>
        <w:pStyle w:val="Default"/>
        <w:ind w:left="252" w:hangingChars="100" w:hanging="252"/>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第</w:t>
      </w:r>
      <w:r w:rsidR="00F36020">
        <w:rPr>
          <w:rFonts w:ascii="ＭＳ 明朝" w:eastAsia="ＭＳ 明朝" w:hAnsi="ＭＳ 明朝" w:hint="eastAsia"/>
          <w:color w:val="auto"/>
          <w:spacing w:val="-14"/>
        </w:rPr>
        <w:t>８</w:t>
      </w:r>
      <w:r w:rsidRPr="00780699">
        <w:rPr>
          <w:rFonts w:ascii="ＭＳ 明朝" w:eastAsia="ＭＳ 明朝" w:hAnsi="ＭＳ 明朝" w:hint="eastAsia"/>
          <w:color w:val="auto"/>
          <w:spacing w:val="-14"/>
        </w:rPr>
        <w:t>条</w:t>
      </w:r>
      <w:r w:rsidR="00623A69" w:rsidRPr="00780699">
        <w:rPr>
          <w:rFonts w:ascii="ＭＳ 明朝" w:eastAsia="ＭＳ 明朝" w:hAnsi="ＭＳ 明朝" w:hint="eastAsia"/>
          <w:color w:val="auto"/>
          <w:spacing w:val="-14"/>
        </w:rPr>
        <w:t xml:space="preserve">　</w:t>
      </w:r>
      <w:r w:rsidRPr="00780699">
        <w:rPr>
          <w:rFonts w:ascii="ＭＳ 明朝" w:eastAsia="ＭＳ 明朝" w:hAnsi="ＭＳ 明朝" w:hint="eastAsia"/>
          <w:color w:val="auto"/>
          <w:spacing w:val="-14"/>
        </w:rPr>
        <w:t>この要綱に定めるもののほか、</w:t>
      </w:r>
      <w:commentRangeStart w:id="9"/>
      <w:r w:rsidRPr="00780699">
        <w:rPr>
          <w:rFonts w:ascii="ＭＳ 明朝" w:eastAsia="ＭＳ 明朝" w:hAnsi="ＭＳ 明朝" w:hint="eastAsia"/>
          <w:color w:val="auto"/>
          <w:spacing w:val="-14"/>
        </w:rPr>
        <w:t>編さん委員会</w:t>
      </w:r>
      <w:commentRangeEnd w:id="9"/>
      <w:r w:rsidR="00806D8A">
        <w:rPr>
          <w:rStyle w:val="a9"/>
          <w:rFonts w:asciiTheme="minorHAnsi" w:eastAsiaTheme="minorEastAsia" w:cstheme="minorBidi"/>
          <w:color w:val="auto"/>
          <w:kern w:val="2"/>
        </w:rPr>
        <w:commentReference w:id="9"/>
      </w:r>
      <w:r w:rsidRPr="00780699">
        <w:rPr>
          <w:rFonts w:ascii="ＭＳ 明朝" w:eastAsia="ＭＳ 明朝" w:hAnsi="ＭＳ 明朝" w:hint="eastAsia"/>
          <w:color w:val="auto"/>
          <w:spacing w:val="-14"/>
        </w:rPr>
        <w:t>の運営に関し必要な事項は、</w:t>
      </w:r>
      <w:r w:rsidR="00AB6BC2" w:rsidRPr="00780699">
        <w:rPr>
          <w:rFonts w:ascii="ＭＳ 明朝" w:eastAsia="ＭＳ 明朝" w:hAnsi="ＭＳ 明朝" w:hint="eastAsia"/>
          <w:color w:val="auto"/>
          <w:spacing w:val="-14"/>
        </w:rPr>
        <w:t>委員長</w:t>
      </w:r>
      <w:r w:rsidRPr="00780699">
        <w:rPr>
          <w:rFonts w:ascii="ＭＳ 明朝" w:eastAsia="ＭＳ 明朝" w:hAnsi="ＭＳ 明朝" w:hint="eastAsia"/>
          <w:color w:val="auto"/>
          <w:spacing w:val="-14"/>
        </w:rPr>
        <w:t>が定める。</w:t>
      </w:r>
    </w:p>
    <w:p w14:paraId="7D8E5632" w14:textId="7C049481" w:rsidR="008655DE" w:rsidRPr="00780699" w:rsidRDefault="008655DE" w:rsidP="00780699">
      <w:pPr>
        <w:pStyle w:val="Default"/>
        <w:ind w:firstLineChars="300" w:firstLine="756"/>
        <w:jc w:val="both"/>
        <w:rPr>
          <w:rFonts w:ascii="ＭＳ 明朝" w:eastAsia="ＭＳ 明朝" w:hAnsi="ＭＳ 明朝"/>
          <w:color w:val="auto"/>
          <w:spacing w:val="-14"/>
        </w:rPr>
      </w:pPr>
      <w:r w:rsidRPr="00780699">
        <w:rPr>
          <w:rFonts w:ascii="ＭＳ 明朝" w:eastAsia="ＭＳ 明朝" w:hAnsi="ＭＳ 明朝" w:hint="eastAsia"/>
          <w:color w:val="auto"/>
          <w:spacing w:val="-14"/>
        </w:rPr>
        <w:t>附</w:t>
      </w:r>
      <w:r w:rsidR="00623A69" w:rsidRPr="00780699">
        <w:rPr>
          <w:rFonts w:ascii="ＭＳ 明朝" w:eastAsia="ＭＳ 明朝" w:hAnsi="ＭＳ 明朝" w:hint="eastAsia"/>
          <w:color w:val="auto"/>
          <w:spacing w:val="-14"/>
        </w:rPr>
        <w:t xml:space="preserve">　</w:t>
      </w:r>
      <w:r w:rsidRPr="00780699">
        <w:rPr>
          <w:rFonts w:ascii="ＭＳ 明朝" w:eastAsia="ＭＳ 明朝" w:hAnsi="ＭＳ 明朝" w:hint="eastAsia"/>
          <w:color w:val="auto"/>
          <w:spacing w:val="-14"/>
        </w:rPr>
        <w:t>則</w:t>
      </w:r>
    </w:p>
    <w:p w14:paraId="588DA9DC" w14:textId="77777777" w:rsidR="00290F99" w:rsidRPr="00780699" w:rsidRDefault="008655DE" w:rsidP="00780699">
      <w:pPr>
        <w:ind w:firstLineChars="100" w:firstLine="252"/>
        <w:rPr>
          <w:rFonts w:ascii="ＭＳ 明朝" w:eastAsia="ＭＳ 明朝" w:hAnsi="ＭＳ 明朝"/>
          <w:spacing w:val="-14"/>
          <w:sz w:val="24"/>
          <w:szCs w:val="24"/>
        </w:rPr>
      </w:pPr>
      <w:r w:rsidRPr="00780699">
        <w:rPr>
          <w:rFonts w:ascii="ＭＳ 明朝" w:eastAsia="ＭＳ 明朝" w:hAnsi="ＭＳ 明朝" w:hint="eastAsia"/>
          <w:spacing w:val="-14"/>
          <w:sz w:val="24"/>
          <w:szCs w:val="24"/>
        </w:rPr>
        <w:t>この要綱は、令和</w:t>
      </w:r>
      <w:r w:rsidR="00A4277A" w:rsidRPr="00780699">
        <w:rPr>
          <w:rFonts w:ascii="ＭＳ 明朝" w:eastAsia="ＭＳ 明朝" w:hAnsi="ＭＳ 明朝" w:hint="eastAsia"/>
          <w:spacing w:val="-14"/>
          <w:sz w:val="24"/>
          <w:szCs w:val="24"/>
        </w:rPr>
        <w:t>８年４月1</w:t>
      </w:r>
      <w:r w:rsidRPr="00780699">
        <w:rPr>
          <w:rFonts w:ascii="ＭＳ 明朝" w:eastAsia="ＭＳ 明朝" w:hAnsi="ＭＳ 明朝" w:hint="eastAsia"/>
          <w:spacing w:val="-14"/>
          <w:sz w:val="24"/>
          <w:szCs w:val="24"/>
        </w:rPr>
        <w:t>日から施行する。</w:t>
      </w:r>
    </w:p>
    <w:p w14:paraId="70ACE2E2" w14:textId="27CD441E" w:rsidR="00623A69" w:rsidRPr="00780699" w:rsidRDefault="00623A69" w:rsidP="00623A69">
      <w:pPr>
        <w:rPr>
          <w:rFonts w:ascii="ＭＳ 明朝" w:eastAsia="ＭＳ 明朝" w:hAnsi="ＭＳ 明朝"/>
          <w:spacing w:val="-14"/>
          <w:sz w:val="24"/>
          <w:szCs w:val="24"/>
        </w:rPr>
      </w:pPr>
    </w:p>
    <w:sectPr w:rsidR="00623A69" w:rsidRPr="00780699" w:rsidSect="00780699">
      <w:pgSz w:w="11906" w:h="16838" w:code="9"/>
      <w:pgMar w:top="1418" w:right="1134" w:bottom="1418" w:left="1134" w:header="851" w:footer="851" w:gutter="0"/>
      <w:cols w:space="425"/>
      <w:docGrid w:type="linesAndChars" w:linePitch="466"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馬込 けい子" w:date="2026-03-13T14:04:00Z" w:initials="け馬">
    <w:p w14:paraId="457CF089" w14:textId="77777777" w:rsidR="00EB0887" w:rsidRDefault="00EB0887" w:rsidP="00EB0887">
      <w:pPr>
        <w:pStyle w:val="aa"/>
      </w:pPr>
      <w:r>
        <w:rPr>
          <w:rStyle w:val="a9"/>
        </w:rPr>
        <w:annotationRef/>
      </w:r>
      <w:r>
        <w:t>*編さん委員会、編集部会の所掌事務はそれぞれ§２、§５で書きます。§１では大きな捉えとして、設置目的を書きました。</w:t>
      </w:r>
    </w:p>
  </w:comment>
  <w:comment w:id="2" w:author="馬込 けい子" w:date="2026-03-13T12:00:00Z" w:initials="け馬">
    <w:p w14:paraId="5A29E54A" w14:textId="038FE271" w:rsidR="00B353A3" w:rsidRDefault="007140A6" w:rsidP="00B353A3">
      <w:pPr>
        <w:pStyle w:val="aa"/>
      </w:pPr>
      <w:r>
        <w:rPr>
          <w:rStyle w:val="a9"/>
        </w:rPr>
        <w:annotationRef/>
      </w:r>
      <w:r w:rsidR="00B353A3">
        <w:t>*「市史」の略称は、§２で書きます。</w:t>
      </w:r>
    </w:p>
    <w:p w14:paraId="2C47D6E4" w14:textId="77777777" w:rsidR="00B353A3" w:rsidRDefault="00B353A3" w:rsidP="00B353A3">
      <w:pPr>
        <w:pStyle w:val="aa"/>
      </w:pPr>
      <w:r>
        <w:t>※委員会名と重なることを防ぐため。</w:t>
      </w:r>
    </w:p>
  </w:comment>
  <w:comment w:id="3" w:author="馬込 けい子" w:date="2026-03-13T12:02:00Z" w:initials="け馬">
    <w:p w14:paraId="4D1053BC" w14:textId="18057EA0" w:rsidR="00FC33EB" w:rsidRDefault="00FC33EB" w:rsidP="00FC33EB">
      <w:pPr>
        <w:pStyle w:val="aa"/>
      </w:pPr>
      <w:r>
        <w:rPr>
          <w:rStyle w:val="a9"/>
        </w:rPr>
        <w:annotationRef/>
      </w:r>
      <w:r>
        <w:t>*例規では「委員会」と略すことが多いですが、文化財センターさんのご判断にお任せします。</w:t>
      </w:r>
    </w:p>
    <w:p w14:paraId="46D9061D" w14:textId="77777777" w:rsidR="00FC33EB" w:rsidRDefault="00FC33EB" w:rsidP="00FC33EB">
      <w:pPr>
        <w:pStyle w:val="aa"/>
      </w:pPr>
      <w:r>
        <w:t>（編集部会もあるため、書きたいという気持ちもわかります）</w:t>
      </w:r>
    </w:p>
  </w:comment>
  <w:comment w:id="4" w:author="馬込 けい子" w:date="2026-03-11T14:49:00Z" w:initials="け馬">
    <w:p w14:paraId="15C2C021" w14:textId="0E486E9F" w:rsidR="00E92D57" w:rsidRDefault="00E92D57" w:rsidP="00E92D57">
      <w:pPr>
        <w:pStyle w:val="aa"/>
      </w:pPr>
      <w:r>
        <w:rPr>
          <w:rStyle w:val="a9"/>
        </w:rPr>
        <w:annotationRef/>
      </w:r>
      <w:r>
        <w:t>*§２に所掌事務を置く。</w:t>
      </w:r>
    </w:p>
  </w:comment>
  <w:comment w:id="6" w:author="馬込 けい子" w:date="2026-03-13T14:14:00Z" w:initials="け馬">
    <w:p w14:paraId="463E6CD0" w14:textId="77777777" w:rsidR="009C597C" w:rsidRDefault="009C597C" w:rsidP="009C597C">
      <w:pPr>
        <w:pStyle w:val="aa"/>
      </w:pPr>
      <w:r>
        <w:rPr>
          <w:rStyle w:val="a9"/>
        </w:rPr>
        <w:annotationRef/>
      </w:r>
      <w:r>
        <w:t>*「部会長」「副部会長」としました。</w:t>
      </w:r>
    </w:p>
    <w:p w14:paraId="75D81A3E" w14:textId="77777777" w:rsidR="009C597C" w:rsidRDefault="009C597C" w:rsidP="009C597C">
      <w:pPr>
        <w:pStyle w:val="aa"/>
      </w:pPr>
      <w:r>
        <w:t>※「会長」「編集部会長」…使いやすいものでよいと思います。</w:t>
      </w:r>
    </w:p>
  </w:comment>
  <w:comment w:id="7" w:author="馬込 けい子" w:date="2026-03-13T14:07:00Z" w:initials="け馬">
    <w:p w14:paraId="262896B0" w14:textId="77777777" w:rsidR="00963D3D" w:rsidRDefault="00806D8A" w:rsidP="00963D3D">
      <w:pPr>
        <w:pStyle w:val="aa"/>
      </w:pPr>
      <w:r>
        <w:rPr>
          <w:rStyle w:val="a9"/>
        </w:rPr>
        <w:annotationRef/>
      </w:r>
      <w:r w:rsidR="00963D3D">
        <w:t>*部会長は、編集部会での議事をつかさどるものとします。（簡単な会の決まりは決めることはできます）ただ、編さん委員会と編集部会が一体で動けるよう、会の運営についての決定権は委員会・編集部会ともに委員長の裁量とします。</w:t>
      </w:r>
    </w:p>
  </w:comment>
  <w:comment w:id="8" w:author="馬込 けい子" w:date="2026-03-13T14:07:00Z" w:initials="け馬">
    <w:p w14:paraId="498D371F" w14:textId="2AF3463F" w:rsidR="00806D8A" w:rsidRDefault="00806D8A" w:rsidP="00806D8A">
      <w:pPr>
        <w:pStyle w:val="aa"/>
      </w:pPr>
      <w:r>
        <w:rPr>
          <w:rStyle w:val="a9"/>
        </w:rPr>
        <w:annotationRef/>
      </w:r>
      <w:r>
        <w:t>*編集部会も含みます。</w:t>
      </w:r>
    </w:p>
  </w:comment>
  <w:comment w:id="9" w:author="馬込 けい子" w:date="2026-03-13T14:08:00Z" w:initials="け馬">
    <w:p w14:paraId="075F8831" w14:textId="77777777" w:rsidR="00806D8A" w:rsidRDefault="00806D8A" w:rsidP="00806D8A">
      <w:pPr>
        <w:pStyle w:val="aa"/>
      </w:pPr>
      <w:r>
        <w:rPr>
          <w:rStyle w:val="a9"/>
        </w:rPr>
        <w:annotationRef/>
      </w:r>
      <w:r>
        <w:t>*編集部会も含みます。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7CF089" w15:done="0"/>
  <w15:commentEx w15:paraId="2C47D6E4" w15:done="0"/>
  <w15:commentEx w15:paraId="46D9061D" w15:done="0"/>
  <w15:commentEx w15:paraId="15C2C021" w15:done="0"/>
  <w15:commentEx w15:paraId="75D81A3E" w15:done="0"/>
  <w15:commentEx w15:paraId="262896B0" w15:done="0"/>
  <w15:commentEx w15:paraId="498D371F" w15:done="0"/>
  <w15:commentEx w15:paraId="075F8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1BA083" w16cex:dateUtc="2026-03-13T05:04:00Z"/>
  <w16cex:commentExtensible w16cex:durableId="2E614D5C" w16cex:dateUtc="2026-03-13T03:00:00Z"/>
  <w16cex:commentExtensible w16cex:durableId="4255B8B3" w16cex:dateUtc="2026-03-13T03:02:00Z"/>
  <w16cex:commentExtensible w16cex:durableId="35927BA2" w16cex:dateUtc="2026-03-11T05:49:00Z"/>
  <w16cex:commentExtensible w16cex:durableId="49D83C32" w16cex:dateUtc="2026-03-13T05:14:00Z"/>
  <w16cex:commentExtensible w16cex:durableId="4755DD49" w16cex:dateUtc="2026-03-13T05:07:00Z"/>
  <w16cex:commentExtensible w16cex:durableId="4B19A029" w16cex:dateUtc="2026-03-13T05:07:00Z"/>
  <w16cex:commentExtensible w16cex:durableId="56D42BDA" w16cex:dateUtc="2026-03-13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7CF089" w16cid:durableId="4D1BA083"/>
  <w16cid:commentId w16cid:paraId="2C47D6E4" w16cid:durableId="2E614D5C"/>
  <w16cid:commentId w16cid:paraId="46D9061D" w16cid:durableId="4255B8B3"/>
  <w16cid:commentId w16cid:paraId="15C2C021" w16cid:durableId="35927BA2"/>
  <w16cid:commentId w16cid:paraId="75D81A3E" w16cid:durableId="49D83C32"/>
  <w16cid:commentId w16cid:paraId="262896B0" w16cid:durableId="4755DD49"/>
  <w16cid:commentId w16cid:paraId="498D371F" w16cid:durableId="4B19A029"/>
  <w16cid:commentId w16cid:paraId="075F8831" w16cid:durableId="56D42B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4AB9" w14:textId="77777777" w:rsidR="00180587" w:rsidRDefault="00180587" w:rsidP="004664B9">
      <w:r>
        <w:separator/>
      </w:r>
    </w:p>
  </w:endnote>
  <w:endnote w:type="continuationSeparator" w:id="0">
    <w:p w14:paraId="3E110B75" w14:textId="77777777" w:rsidR="00180587" w:rsidRDefault="00180587" w:rsidP="0046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D695" w14:textId="77777777" w:rsidR="00180587" w:rsidRDefault="00180587" w:rsidP="004664B9">
      <w:r>
        <w:separator/>
      </w:r>
    </w:p>
  </w:footnote>
  <w:footnote w:type="continuationSeparator" w:id="0">
    <w:p w14:paraId="1A2B0D01" w14:textId="77777777" w:rsidR="00180587" w:rsidRDefault="00180587" w:rsidP="004664B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馬込 けい子">
    <w15:presenceInfo w15:providerId="AD" w15:userId="S::0034629@citytajimi.onmicrosoft.com::14531552-dd5a-4d81-9f4d-1a4e43c66b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5"/>
  <w:drawingGridVerticalSpacing w:val="466"/>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DE"/>
    <w:rsid w:val="00012470"/>
    <w:rsid w:val="0001595B"/>
    <w:rsid w:val="0001700B"/>
    <w:rsid w:val="000372C2"/>
    <w:rsid w:val="00067C06"/>
    <w:rsid w:val="000717A1"/>
    <w:rsid w:val="00075604"/>
    <w:rsid w:val="000B523B"/>
    <w:rsid w:val="000E441C"/>
    <w:rsid w:val="00127832"/>
    <w:rsid w:val="00133358"/>
    <w:rsid w:val="00163F89"/>
    <w:rsid w:val="00180587"/>
    <w:rsid w:val="001A514E"/>
    <w:rsid w:val="001A747F"/>
    <w:rsid w:val="001C2EEB"/>
    <w:rsid w:val="001F4879"/>
    <w:rsid w:val="001F4888"/>
    <w:rsid w:val="002134CB"/>
    <w:rsid w:val="0022153F"/>
    <w:rsid w:val="00240E9D"/>
    <w:rsid w:val="00260349"/>
    <w:rsid w:val="002628CE"/>
    <w:rsid w:val="00270494"/>
    <w:rsid w:val="00290F99"/>
    <w:rsid w:val="002D207B"/>
    <w:rsid w:val="002E18EB"/>
    <w:rsid w:val="002E7C9C"/>
    <w:rsid w:val="002F3C0F"/>
    <w:rsid w:val="00332DF8"/>
    <w:rsid w:val="00355DE2"/>
    <w:rsid w:val="00376A3B"/>
    <w:rsid w:val="003C4D73"/>
    <w:rsid w:val="003F361B"/>
    <w:rsid w:val="004163D0"/>
    <w:rsid w:val="004664B9"/>
    <w:rsid w:val="004922C7"/>
    <w:rsid w:val="004B62E3"/>
    <w:rsid w:val="004E597F"/>
    <w:rsid w:val="004E72AC"/>
    <w:rsid w:val="005204D4"/>
    <w:rsid w:val="00555F71"/>
    <w:rsid w:val="005723B3"/>
    <w:rsid w:val="00581044"/>
    <w:rsid w:val="0058492A"/>
    <w:rsid w:val="005A2630"/>
    <w:rsid w:val="005C05C2"/>
    <w:rsid w:val="005C432D"/>
    <w:rsid w:val="005D3E5D"/>
    <w:rsid w:val="00603075"/>
    <w:rsid w:val="00623A69"/>
    <w:rsid w:val="0064790B"/>
    <w:rsid w:val="00683646"/>
    <w:rsid w:val="006E4DF8"/>
    <w:rsid w:val="006F71BB"/>
    <w:rsid w:val="007140A6"/>
    <w:rsid w:val="007219A6"/>
    <w:rsid w:val="0072700F"/>
    <w:rsid w:val="00740109"/>
    <w:rsid w:val="00780699"/>
    <w:rsid w:val="007A095D"/>
    <w:rsid w:val="007A1181"/>
    <w:rsid w:val="007B30F4"/>
    <w:rsid w:val="007C3478"/>
    <w:rsid w:val="007C6967"/>
    <w:rsid w:val="007D45EF"/>
    <w:rsid w:val="007E634D"/>
    <w:rsid w:val="00806D8A"/>
    <w:rsid w:val="008374A2"/>
    <w:rsid w:val="008655DE"/>
    <w:rsid w:val="00897971"/>
    <w:rsid w:val="008A3B65"/>
    <w:rsid w:val="008F75C9"/>
    <w:rsid w:val="00926280"/>
    <w:rsid w:val="00926E39"/>
    <w:rsid w:val="00933692"/>
    <w:rsid w:val="00940C85"/>
    <w:rsid w:val="00963D3D"/>
    <w:rsid w:val="009873D1"/>
    <w:rsid w:val="009B59E2"/>
    <w:rsid w:val="009C0C43"/>
    <w:rsid w:val="009C597C"/>
    <w:rsid w:val="009F00A0"/>
    <w:rsid w:val="009F4009"/>
    <w:rsid w:val="00A0629A"/>
    <w:rsid w:val="00A4277A"/>
    <w:rsid w:val="00AB6BC2"/>
    <w:rsid w:val="00AF115C"/>
    <w:rsid w:val="00B24CD8"/>
    <w:rsid w:val="00B353A3"/>
    <w:rsid w:val="00B37DD9"/>
    <w:rsid w:val="00B57084"/>
    <w:rsid w:val="00BA5D11"/>
    <w:rsid w:val="00C55C50"/>
    <w:rsid w:val="00C8569A"/>
    <w:rsid w:val="00C967CF"/>
    <w:rsid w:val="00D74F9A"/>
    <w:rsid w:val="00DF1E15"/>
    <w:rsid w:val="00E3292A"/>
    <w:rsid w:val="00E421EA"/>
    <w:rsid w:val="00E60CA9"/>
    <w:rsid w:val="00E92D57"/>
    <w:rsid w:val="00EB0887"/>
    <w:rsid w:val="00EC41E0"/>
    <w:rsid w:val="00EE5E7C"/>
    <w:rsid w:val="00F00E26"/>
    <w:rsid w:val="00F15004"/>
    <w:rsid w:val="00F27451"/>
    <w:rsid w:val="00F27B80"/>
    <w:rsid w:val="00F36020"/>
    <w:rsid w:val="00F54478"/>
    <w:rsid w:val="00FA1C71"/>
    <w:rsid w:val="00FC3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A115F"/>
  <w15:chartTrackingRefBased/>
  <w15:docId w15:val="{F2CCB480-4E4C-46A8-B526-96397372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55DE"/>
    <w:pPr>
      <w:widowControl w:val="0"/>
      <w:autoSpaceDE w:val="0"/>
      <w:autoSpaceDN w:val="0"/>
      <w:adjustRightInd w:val="0"/>
    </w:pPr>
    <w:rPr>
      <w:rFonts w:ascii="游明朝" w:eastAsia="游明朝" w:cs="游明朝"/>
      <w:color w:val="000000"/>
      <w:kern w:val="0"/>
      <w:sz w:val="24"/>
      <w:szCs w:val="24"/>
    </w:rPr>
  </w:style>
  <w:style w:type="paragraph" w:styleId="a3">
    <w:name w:val="Balloon Text"/>
    <w:basedOn w:val="a"/>
    <w:link w:val="a4"/>
    <w:uiPriority w:val="99"/>
    <w:semiHidden/>
    <w:unhideWhenUsed/>
    <w:rsid w:val="00332D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2DF8"/>
    <w:rPr>
      <w:rFonts w:asciiTheme="majorHAnsi" w:eastAsiaTheme="majorEastAsia" w:hAnsiTheme="majorHAnsi" w:cstheme="majorBidi"/>
      <w:sz w:val="18"/>
      <w:szCs w:val="18"/>
    </w:rPr>
  </w:style>
  <w:style w:type="paragraph" w:styleId="a5">
    <w:name w:val="header"/>
    <w:basedOn w:val="a"/>
    <w:link w:val="a6"/>
    <w:uiPriority w:val="99"/>
    <w:unhideWhenUsed/>
    <w:rsid w:val="004664B9"/>
    <w:pPr>
      <w:tabs>
        <w:tab w:val="center" w:pos="4252"/>
        <w:tab w:val="right" w:pos="8504"/>
      </w:tabs>
      <w:snapToGrid w:val="0"/>
    </w:pPr>
  </w:style>
  <w:style w:type="character" w:customStyle="1" w:styleId="a6">
    <w:name w:val="ヘッダー (文字)"/>
    <w:basedOn w:val="a0"/>
    <w:link w:val="a5"/>
    <w:uiPriority w:val="99"/>
    <w:rsid w:val="004664B9"/>
  </w:style>
  <w:style w:type="paragraph" w:styleId="a7">
    <w:name w:val="footer"/>
    <w:basedOn w:val="a"/>
    <w:link w:val="a8"/>
    <w:uiPriority w:val="99"/>
    <w:unhideWhenUsed/>
    <w:rsid w:val="004664B9"/>
    <w:pPr>
      <w:tabs>
        <w:tab w:val="center" w:pos="4252"/>
        <w:tab w:val="right" w:pos="8504"/>
      </w:tabs>
      <w:snapToGrid w:val="0"/>
    </w:pPr>
  </w:style>
  <w:style w:type="character" w:customStyle="1" w:styleId="a8">
    <w:name w:val="フッター (文字)"/>
    <w:basedOn w:val="a0"/>
    <w:link w:val="a7"/>
    <w:uiPriority w:val="99"/>
    <w:rsid w:val="004664B9"/>
  </w:style>
  <w:style w:type="character" w:styleId="a9">
    <w:name w:val="annotation reference"/>
    <w:basedOn w:val="a0"/>
    <w:uiPriority w:val="99"/>
    <w:semiHidden/>
    <w:unhideWhenUsed/>
    <w:rsid w:val="00E92D57"/>
    <w:rPr>
      <w:sz w:val="18"/>
      <w:szCs w:val="18"/>
    </w:rPr>
  </w:style>
  <w:style w:type="paragraph" w:styleId="aa">
    <w:name w:val="annotation text"/>
    <w:basedOn w:val="a"/>
    <w:link w:val="ab"/>
    <w:uiPriority w:val="99"/>
    <w:unhideWhenUsed/>
    <w:rsid w:val="00E92D57"/>
    <w:pPr>
      <w:jc w:val="left"/>
    </w:pPr>
  </w:style>
  <w:style w:type="character" w:customStyle="1" w:styleId="ab">
    <w:name w:val="コメント文字列 (文字)"/>
    <w:basedOn w:val="a0"/>
    <w:link w:val="aa"/>
    <w:uiPriority w:val="99"/>
    <w:rsid w:val="00E92D57"/>
  </w:style>
  <w:style w:type="paragraph" w:styleId="ac">
    <w:name w:val="annotation subject"/>
    <w:basedOn w:val="aa"/>
    <w:next w:val="aa"/>
    <w:link w:val="ad"/>
    <w:uiPriority w:val="99"/>
    <w:semiHidden/>
    <w:unhideWhenUsed/>
    <w:rsid w:val="00E92D57"/>
    <w:rPr>
      <w:b/>
      <w:bCs/>
    </w:rPr>
  </w:style>
  <w:style w:type="character" w:customStyle="1" w:styleId="ad">
    <w:name w:val="コメント内容 (文字)"/>
    <w:basedOn w:val="ab"/>
    <w:link w:val="ac"/>
    <w:uiPriority w:val="99"/>
    <w:semiHidden/>
    <w:rsid w:val="00E92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52201">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4">
          <w:marLeft w:val="0"/>
          <w:marRight w:val="0"/>
          <w:marTop w:val="0"/>
          <w:marBottom w:val="0"/>
          <w:divBdr>
            <w:top w:val="none" w:sz="0" w:space="0" w:color="auto"/>
            <w:left w:val="none" w:sz="0" w:space="0" w:color="auto"/>
            <w:bottom w:val="none" w:sz="0" w:space="0" w:color="auto"/>
            <w:right w:val="none" w:sz="0" w:space="0" w:color="auto"/>
          </w:divBdr>
          <w:divsChild>
            <w:div w:id="233782766">
              <w:marLeft w:val="0"/>
              <w:marRight w:val="0"/>
              <w:marTop w:val="0"/>
              <w:marBottom w:val="0"/>
              <w:divBdr>
                <w:top w:val="none" w:sz="0" w:space="0" w:color="auto"/>
                <w:left w:val="none" w:sz="0" w:space="0" w:color="auto"/>
                <w:bottom w:val="none" w:sz="0" w:space="0" w:color="auto"/>
                <w:right w:val="none" w:sz="0" w:space="0" w:color="auto"/>
              </w:divBdr>
              <w:divsChild>
                <w:div w:id="16527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4994">
          <w:marLeft w:val="0"/>
          <w:marRight w:val="0"/>
          <w:marTop w:val="0"/>
          <w:marBottom w:val="0"/>
          <w:divBdr>
            <w:top w:val="none" w:sz="0" w:space="0" w:color="auto"/>
            <w:left w:val="none" w:sz="0" w:space="0" w:color="auto"/>
            <w:bottom w:val="none" w:sz="0" w:space="0" w:color="auto"/>
            <w:right w:val="none" w:sz="0" w:space="0" w:color="auto"/>
          </w:divBdr>
          <w:divsChild>
            <w:div w:id="1712337903">
              <w:marLeft w:val="0"/>
              <w:marRight w:val="0"/>
              <w:marTop w:val="0"/>
              <w:marBottom w:val="0"/>
              <w:divBdr>
                <w:top w:val="none" w:sz="0" w:space="0" w:color="auto"/>
                <w:left w:val="none" w:sz="0" w:space="0" w:color="auto"/>
                <w:bottom w:val="none" w:sz="0" w:space="0" w:color="auto"/>
                <w:right w:val="none" w:sz="0" w:space="0" w:color="auto"/>
              </w:divBdr>
              <w:divsChild>
                <w:div w:id="20779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6556">
          <w:marLeft w:val="0"/>
          <w:marRight w:val="0"/>
          <w:marTop w:val="0"/>
          <w:marBottom w:val="0"/>
          <w:divBdr>
            <w:top w:val="none" w:sz="0" w:space="0" w:color="auto"/>
            <w:left w:val="none" w:sz="0" w:space="0" w:color="auto"/>
            <w:bottom w:val="none" w:sz="0" w:space="0" w:color="auto"/>
            <w:right w:val="none" w:sz="0" w:space="0" w:color="auto"/>
          </w:divBdr>
          <w:divsChild>
            <w:div w:id="1322007488">
              <w:marLeft w:val="0"/>
              <w:marRight w:val="0"/>
              <w:marTop w:val="0"/>
              <w:marBottom w:val="0"/>
              <w:divBdr>
                <w:top w:val="none" w:sz="0" w:space="0" w:color="auto"/>
                <w:left w:val="none" w:sz="0" w:space="0" w:color="auto"/>
                <w:bottom w:val="none" w:sz="0" w:space="0" w:color="auto"/>
                <w:right w:val="none" w:sz="0" w:space="0" w:color="auto"/>
              </w:divBdr>
              <w:divsChild>
                <w:div w:id="14026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69271">
      <w:bodyDiv w:val="1"/>
      <w:marLeft w:val="0"/>
      <w:marRight w:val="0"/>
      <w:marTop w:val="0"/>
      <w:marBottom w:val="0"/>
      <w:divBdr>
        <w:top w:val="none" w:sz="0" w:space="0" w:color="auto"/>
        <w:left w:val="none" w:sz="0" w:space="0" w:color="auto"/>
        <w:bottom w:val="none" w:sz="0" w:space="0" w:color="auto"/>
        <w:right w:val="none" w:sz="0" w:space="0" w:color="auto"/>
      </w:divBdr>
    </w:div>
    <w:div w:id="1782988481">
      <w:bodyDiv w:val="1"/>
      <w:marLeft w:val="0"/>
      <w:marRight w:val="0"/>
      <w:marTop w:val="0"/>
      <w:marBottom w:val="0"/>
      <w:divBdr>
        <w:top w:val="none" w:sz="0" w:space="0" w:color="auto"/>
        <w:left w:val="none" w:sz="0" w:space="0" w:color="auto"/>
        <w:bottom w:val="none" w:sz="0" w:space="0" w:color="auto"/>
        <w:right w:val="none" w:sz="0" w:space="0" w:color="auto"/>
      </w:divBdr>
    </w:div>
    <w:div w:id="2065257568">
      <w:bodyDiv w:val="1"/>
      <w:marLeft w:val="0"/>
      <w:marRight w:val="0"/>
      <w:marTop w:val="0"/>
      <w:marBottom w:val="0"/>
      <w:divBdr>
        <w:top w:val="none" w:sz="0" w:space="0" w:color="auto"/>
        <w:left w:val="none" w:sz="0" w:space="0" w:color="auto"/>
        <w:bottom w:val="none" w:sz="0" w:space="0" w:color="auto"/>
        <w:right w:val="none" w:sz="0" w:space="0" w:color="auto"/>
      </w:divBdr>
      <w:divsChild>
        <w:div w:id="304428614">
          <w:marLeft w:val="0"/>
          <w:marRight w:val="0"/>
          <w:marTop w:val="0"/>
          <w:marBottom w:val="0"/>
          <w:divBdr>
            <w:top w:val="none" w:sz="0" w:space="0" w:color="auto"/>
            <w:left w:val="none" w:sz="0" w:space="0" w:color="auto"/>
            <w:bottom w:val="none" w:sz="0" w:space="0" w:color="auto"/>
            <w:right w:val="none" w:sz="0" w:space="0" w:color="auto"/>
          </w:divBdr>
          <w:divsChild>
            <w:div w:id="503545568">
              <w:marLeft w:val="0"/>
              <w:marRight w:val="0"/>
              <w:marTop w:val="0"/>
              <w:marBottom w:val="0"/>
              <w:divBdr>
                <w:top w:val="none" w:sz="0" w:space="0" w:color="auto"/>
                <w:left w:val="none" w:sz="0" w:space="0" w:color="auto"/>
                <w:bottom w:val="none" w:sz="0" w:space="0" w:color="auto"/>
                <w:right w:val="none" w:sz="0" w:space="0" w:color="auto"/>
              </w:divBdr>
              <w:divsChild>
                <w:div w:id="19569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2697">
          <w:marLeft w:val="0"/>
          <w:marRight w:val="0"/>
          <w:marTop w:val="0"/>
          <w:marBottom w:val="0"/>
          <w:divBdr>
            <w:top w:val="none" w:sz="0" w:space="0" w:color="auto"/>
            <w:left w:val="none" w:sz="0" w:space="0" w:color="auto"/>
            <w:bottom w:val="none" w:sz="0" w:space="0" w:color="auto"/>
            <w:right w:val="none" w:sz="0" w:space="0" w:color="auto"/>
          </w:divBdr>
          <w:divsChild>
            <w:div w:id="39718492">
              <w:marLeft w:val="0"/>
              <w:marRight w:val="0"/>
              <w:marTop w:val="0"/>
              <w:marBottom w:val="0"/>
              <w:divBdr>
                <w:top w:val="none" w:sz="0" w:space="0" w:color="auto"/>
                <w:left w:val="none" w:sz="0" w:space="0" w:color="auto"/>
                <w:bottom w:val="none" w:sz="0" w:space="0" w:color="auto"/>
                <w:right w:val="none" w:sz="0" w:space="0" w:color="auto"/>
              </w:divBdr>
              <w:divsChild>
                <w:div w:id="8473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8024">
          <w:marLeft w:val="0"/>
          <w:marRight w:val="0"/>
          <w:marTop w:val="0"/>
          <w:marBottom w:val="0"/>
          <w:divBdr>
            <w:top w:val="none" w:sz="0" w:space="0" w:color="auto"/>
            <w:left w:val="none" w:sz="0" w:space="0" w:color="auto"/>
            <w:bottom w:val="none" w:sz="0" w:space="0" w:color="auto"/>
            <w:right w:val="none" w:sz="0" w:space="0" w:color="auto"/>
          </w:divBdr>
          <w:divsChild>
            <w:div w:id="813527930">
              <w:marLeft w:val="0"/>
              <w:marRight w:val="0"/>
              <w:marTop w:val="0"/>
              <w:marBottom w:val="0"/>
              <w:divBdr>
                <w:top w:val="none" w:sz="0" w:space="0" w:color="auto"/>
                <w:left w:val="none" w:sz="0" w:space="0" w:color="auto"/>
                <w:bottom w:val="none" w:sz="0" w:space="0" w:color="auto"/>
                <w:right w:val="none" w:sz="0" w:space="0" w:color="auto"/>
              </w:divBdr>
              <w:divsChild>
                <w:div w:id="6628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84991">
          <w:marLeft w:val="0"/>
          <w:marRight w:val="0"/>
          <w:marTop w:val="0"/>
          <w:marBottom w:val="0"/>
          <w:divBdr>
            <w:top w:val="none" w:sz="0" w:space="0" w:color="auto"/>
            <w:left w:val="none" w:sz="0" w:space="0" w:color="auto"/>
            <w:bottom w:val="none" w:sz="0" w:space="0" w:color="auto"/>
            <w:right w:val="none" w:sz="0" w:space="0" w:color="auto"/>
          </w:divBdr>
          <w:divsChild>
            <w:div w:id="1506046555">
              <w:marLeft w:val="0"/>
              <w:marRight w:val="0"/>
              <w:marTop w:val="0"/>
              <w:marBottom w:val="0"/>
              <w:divBdr>
                <w:top w:val="none" w:sz="0" w:space="0" w:color="auto"/>
                <w:left w:val="none" w:sz="0" w:space="0" w:color="auto"/>
                <w:bottom w:val="none" w:sz="0" w:space="0" w:color="auto"/>
                <w:right w:val="none" w:sz="0" w:space="0" w:color="auto"/>
              </w:divBdr>
              <w:divsChild>
                <w:div w:id="3644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261</TotalTime>
  <Pages>2</Pages>
  <Words>164</Words>
  <Characters>939</Characters>
  <DocSecurity>0</DocSecurity>
  <Lines>7</Lines>
  <Paragraphs>2</Paragraphs>
  <ScaleCrop>false</ScaleCrop>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2026-03-13T05:09:00Z</cp:lastPrinted>
  <dcterms:created xsi:type="dcterms:W3CDTF">2025-10-31T07:11:00Z</dcterms:created>
  <dcterms:modified xsi:type="dcterms:W3CDTF">2026-03-13T05:32:00Z</dcterms:modified>
</cp:coreProperties>
</file>