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5C1B6" w14:textId="77777777" w:rsidR="0059012B" w:rsidRPr="0059012B" w:rsidRDefault="0059012B">
      <w:pPr>
        <w:rPr>
          <w:sz w:val="24"/>
        </w:rPr>
      </w:pPr>
      <w:r w:rsidRPr="0059012B">
        <w:rPr>
          <w:rFonts w:hint="eastAsia"/>
          <w:sz w:val="24"/>
        </w:rPr>
        <w:t>この入札案件に関する問い合わせ先</w:t>
      </w:r>
    </w:p>
    <w:p w14:paraId="25453B89" w14:textId="77777777" w:rsidR="0059012B" w:rsidRPr="0059012B" w:rsidRDefault="0059012B">
      <w:pPr>
        <w:rPr>
          <w:sz w:val="24"/>
        </w:rPr>
      </w:pPr>
    </w:p>
    <w:p w14:paraId="6C09B721" w14:textId="60FA5FC4" w:rsidR="0059012B" w:rsidRPr="0059012B" w:rsidRDefault="0059012B">
      <w:pPr>
        <w:rPr>
          <w:sz w:val="24"/>
        </w:rPr>
      </w:pPr>
      <w:r w:rsidRPr="0059012B">
        <w:rPr>
          <w:rFonts w:hint="eastAsia"/>
          <w:sz w:val="24"/>
        </w:rPr>
        <w:t xml:space="preserve">　多治見市役所</w:t>
      </w:r>
      <w:r w:rsidR="00B02AFC">
        <w:rPr>
          <w:rFonts w:hint="eastAsia"/>
          <w:sz w:val="24"/>
        </w:rPr>
        <w:t>環境文化</w:t>
      </w:r>
      <w:r w:rsidRPr="0059012B">
        <w:rPr>
          <w:rFonts w:hint="eastAsia"/>
          <w:sz w:val="24"/>
        </w:rPr>
        <w:t>部</w:t>
      </w:r>
      <w:r w:rsidR="00B02AFC">
        <w:rPr>
          <w:rFonts w:hint="eastAsia"/>
          <w:sz w:val="24"/>
        </w:rPr>
        <w:t>環境課東濃西部広域ごみ焼却施設整備等協議会</w:t>
      </w:r>
    </w:p>
    <w:p w14:paraId="4BC36E50" w14:textId="77777777" w:rsidR="0059012B" w:rsidRPr="0059012B" w:rsidRDefault="0059012B">
      <w:pPr>
        <w:rPr>
          <w:sz w:val="24"/>
        </w:rPr>
      </w:pPr>
      <w:r w:rsidRPr="0059012B">
        <w:rPr>
          <w:rFonts w:hint="eastAsia"/>
          <w:sz w:val="24"/>
        </w:rPr>
        <w:t xml:space="preserve">　　</w:t>
      </w:r>
    </w:p>
    <w:p w14:paraId="236BE0AF" w14:textId="3116C0D5" w:rsidR="0059012B" w:rsidRPr="0059012B" w:rsidRDefault="0059012B">
      <w:pPr>
        <w:rPr>
          <w:sz w:val="24"/>
        </w:rPr>
      </w:pPr>
      <w:r w:rsidRPr="0059012B">
        <w:rPr>
          <w:rFonts w:hint="eastAsia"/>
          <w:sz w:val="24"/>
        </w:rPr>
        <w:t xml:space="preserve">　　電話　</w:t>
      </w:r>
      <w:r>
        <w:rPr>
          <w:rFonts w:hint="eastAsia"/>
          <w:sz w:val="24"/>
        </w:rPr>
        <w:t xml:space="preserve">　</w:t>
      </w:r>
      <w:r w:rsidRPr="0059012B">
        <w:rPr>
          <w:rFonts w:hint="eastAsia"/>
          <w:sz w:val="24"/>
        </w:rPr>
        <w:t>０５７２－２２－１１１１　（内線</w:t>
      </w:r>
      <w:r w:rsidR="00B02AFC">
        <w:rPr>
          <w:rFonts w:hint="eastAsia"/>
          <w:sz w:val="24"/>
        </w:rPr>
        <w:t>１３０３</w:t>
      </w:r>
      <w:r w:rsidRPr="0059012B">
        <w:rPr>
          <w:rFonts w:hint="eastAsia"/>
          <w:sz w:val="24"/>
        </w:rPr>
        <w:t>）</w:t>
      </w:r>
    </w:p>
    <w:p w14:paraId="7C976972" w14:textId="77777777" w:rsidR="0059012B" w:rsidRDefault="0059012B">
      <w:pPr>
        <w:rPr>
          <w:sz w:val="24"/>
        </w:rPr>
      </w:pPr>
    </w:p>
    <w:p w14:paraId="57B52C61" w14:textId="7A15967A" w:rsidR="0059012B" w:rsidRPr="00B02AFC" w:rsidRDefault="0059012B" w:rsidP="0059012B">
      <w:pPr>
        <w:ind w:firstLineChars="200" w:firstLine="480"/>
        <w:rPr>
          <w:sz w:val="24"/>
        </w:rPr>
      </w:pPr>
      <w:r w:rsidRPr="0059012B">
        <w:rPr>
          <w:rFonts w:hint="eastAsia"/>
          <w:sz w:val="24"/>
        </w:rPr>
        <w:t>担当</w:t>
      </w:r>
      <w:r>
        <w:rPr>
          <w:rFonts w:hint="eastAsia"/>
        </w:rPr>
        <w:t xml:space="preserve">　</w:t>
      </w:r>
      <w:r w:rsidR="00B02AFC">
        <w:rPr>
          <w:rFonts w:hint="eastAsia"/>
        </w:rPr>
        <w:t xml:space="preserve">　</w:t>
      </w:r>
      <w:r w:rsidR="00B02AFC" w:rsidRPr="00B02AFC">
        <w:rPr>
          <w:rFonts w:hint="eastAsia"/>
          <w:sz w:val="24"/>
        </w:rPr>
        <w:t>鬼頭</w:t>
      </w:r>
    </w:p>
    <w:sectPr w:rsidR="0059012B" w:rsidRPr="00B02AF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12B"/>
    <w:rsid w:val="0059012B"/>
    <w:rsid w:val="00890BB7"/>
    <w:rsid w:val="008937D5"/>
    <w:rsid w:val="00B02AFC"/>
    <w:rsid w:val="00CD27EA"/>
    <w:rsid w:val="00FE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65FB40D"/>
  <w15:chartTrackingRefBased/>
  <w15:docId w15:val="{DA0955DF-58ED-49CA-B0CF-F403DAFDB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この入札案件に関する問い合わせ先</vt:lpstr>
    </vt:vector>
  </TitlesOfParts>
  <Company>TAJIMI</Company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この入札案件に関する問い合わせ先</dc:title>
  <dc:subject/>
  <dc:creator>柚木崎宏</dc:creator>
  <cp:keywords/>
  <dc:description/>
  <cp:lastModifiedBy>鬼頭 佳嗣</cp:lastModifiedBy>
  <cp:revision>3</cp:revision>
  <dcterms:created xsi:type="dcterms:W3CDTF">2026-04-13T02:12:00Z</dcterms:created>
  <dcterms:modified xsi:type="dcterms:W3CDTF">2026-04-13T02:13:00Z</dcterms:modified>
</cp:coreProperties>
</file>